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9D4EE" w14:textId="77777777" w:rsidR="0060796F" w:rsidRPr="00F416A7" w:rsidRDefault="0060796F" w:rsidP="00B67977">
      <w:pPr>
        <w:ind w:left="-567" w:firstLine="567"/>
        <w:jc w:val="center"/>
        <w:rPr>
          <w:b/>
          <w:sz w:val="28"/>
          <w:szCs w:val="28"/>
        </w:rPr>
      </w:pPr>
    </w:p>
    <w:p w14:paraId="389A6D67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1763D213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6B7EEB95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  <w:r w:rsidRPr="00F416A7">
        <w:rPr>
          <w:noProof/>
          <w:sz w:val="28"/>
          <w:szCs w:val="28"/>
        </w:rPr>
        <w:drawing>
          <wp:inline distT="0" distB="0" distL="0" distR="0" wp14:anchorId="1D1DE24F" wp14:editId="1E7FB184">
            <wp:extent cx="2349723" cy="1567543"/>
            <wp:effectExtent l="0" t="0" r="0" b="0"/>
            <wp:docPr id="2" name="Рисунок 2" descr="https://reconomica.ru/wp-content/uploads/2020/04/1280x854-12.3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conomica.ru/wp-content/uploads/2020/04/1280x854-12.32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22" cy="156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0944F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1FE68B2B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6A75BCD2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41D9BA14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58C4596C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7FA75AFF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525AF5E0" w14:textId="77777777" w:rsidR="00813E99" w:rsidRPr="00F416A7" w:rsidRDefault="00813E99" w:rsidP="00813E99">
      <w:pPr>
        <w:spacing w:line="276" w:lineRule="auto"/>
        <w:ind w:left="10" w:hanging="10"/>
        <w:jc w:val="center"/>
        <w:rPr>
          <w:sz w:val="28"/>
          <w:szCs w:val="28"/>
        </w:rPr>
      </w:pPr>
      <w:r w:rsidRPr="00F416A7">
        <w:rPr>
          <w:sz w:val="28"/>
          <w:szCs w:val="28"/>
        </w:rPr>
        <w:t>ПУБЛИЧНЫЙ ОТЧЕТ</w:t>
      </w:r>
    </w:p>
    <w:p w14:paraId="06977B5A" w14:textId="77777777" w:rsidR="00813E99" w:rsidRPr="00F416A7" w:rsidRDefault="00813E99" w:rsidP="00813E99">
      <w:pPr>
        <w:spacing w:line="276" w:lineRule="auto"/>
        <w:ind w:left="10" w:hanging="10"/>
        <w:jc w:val="center"/>
        <w:rPr>
          <w:sz w:val="28"/>
          <w:szCs w:val="28"/>
        </w:rPr>
      </w:pPr>
    </w:p>
    <w:p w14:paraId="7C63F186" w14:textId="77777777" w:rsidR="00813E99" w:rsidRPr="00F416A7" w:rsidRDefault="00813E99" w:rsidP="00813E99">
      <w:pPr>
        <w:spacing w:after="11" w:line="269" w:lineRule="auto"/>
        <w:ind w:left="-5" w:right="53" w:hanging="10"/>
        <w:jc w:val="both"/>
        <w:rPr>
          <w:sz w:val="28"/>
          <w:szCs w:val="28"/>
        </w:rPr>
      </w:pPr>
    </w:p>
    <w:p w14:paraId="2135ACF9" w14:textId="77777777" w:rsidR="00813E99" w:rsidRPr="00F416A7" w:rsidRDefault="00813E99" w:rsidP="00813E99">
      <w:pPr>
        <w:spacing w:line="279" w:lineRule="auto"/>
        <w:ind w:left="10" w:hanging="10"/>
        <w:jc w:val="center"/>
        <w:rPr>
          <w:szCs w:val="22"/>
        </w:rPr>
      </w:pPr>
      <w:r w:rsidRPr="00F416A7">
        <w:rPr>
          <w:sz w:val="32"/>
          <w:szCs w:val="22"/>
        </w:rPr>
        <w:t>Весёловской районной организации профессионального союза работников народного образования и науки Российской Федерации</w:t>
      </w:r>
    </w:p>
    <w:p w14:paraId="233999B6" w14:textId="23C1BF5F" w:rsidR="00813E99" w:rsidRPr="00F416A7" w:rsidRDefault="00635847" w:rsidP="00813E99">
      <w:pPr>
        <w:spacing w:line="259" w:lineRule="auto"/>
        <w:ind w:right="61"/>
        <w:jc w:val="center"/>
        <w:rPr>
          <w:szCs w:val="22"/>
        </w:rPr>
      </w:pPr>
      <w:r>
        <w:rPr>
          <w:sz w:val="32"/>
          <w:szCs w:val="22"/>
        </w:rPr>
        <w:t>за 202</w:t>
      </w:r>
      <w:r w:rsidR="0087562A">
        <w:rPr>
          <w:sz w:val="32"/>
          <w:szCs w:val="22"/>
        </w:rPr>
        <w:t>4</w:t>
      </w:r>
      <w:r w:rsidR="00813E99" w:rsidRPr="00F416A7">
        <w:rPr>
          <w:sz w:val="32"/>
          <w:szCs w:val="22"/>
        </w:rPr>
        <w:t xml:space="preserve"> год </w:t>
      </w:r>
    </w:p>
    <w:p w14:paraId="73CA9901" w14:textId="77777777" w:rsidR="00813E99" w:rsidRPr="00F416A7" w:rsidRDefault="00813E99" w:rsidP="00813E99">
      <w:pPr>
        <w:spacing w:after="11" w:line="269" w:lineRule="auto"/>
        <w:ind w:left="10" w:hanging="10"/>
        <w:jc w:val="both"/>
        <w:rPr>
          <w:szCs w:val="22"/>
        </w:rPr>
      </w:pPr>
    </w:p>
    <w:p w14:paraId="3E5CBCEA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06C83919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4A4330A0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0EAD3AFA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26BC3BEC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1E53A1EE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0977EF19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591C3812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2A9FE7E7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539048D5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6146EAE5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78AE3306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4DE8533B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64CDE78E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4A392CB8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0E756B89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49AB0E55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4251A91F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51D1E6B9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7C8D2696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4E0E5176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1657F735" w14:textId="1599CE6B" w:rsidR="00813E99" w:rsidRPr="00F416A7" w:rsidRDefault="00635847" w:rsidP="00B67977">
      <w:pPr>
        <w:ind w:left="-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</w:t>
      </w:r>
      <w:r w:rsidR="0087562A">
        <w:rPr>
          <w:b/>
          <w:sz w:val="28"/>
          <w:szCs w:val="28"/>
        </w:rPr>
        <w:t>4</w:t>
      </w:r>
    </w:p>
    <w:p w14:paraId="47B36FD7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49D65ECD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3FFFB431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4FB08DD9" w14:textId="77777777" w:rsidR="00813E99" w:rsidRPr="00F416A7" w:rsidRDefault="00813E99" w:rsidP="00B67977">
      <w:pPr>
        <w:ind w:left="-567" w:firstLine="567"/>
        <w:jc w:val="center"/>
        <w:rPr>
          <w:b/>
          <w:sz w:val="28"/>
          <w:szCs w:val="28"/>
        </w:rPr>
      </w:pPr>
    </w:p>
    <w:p w14:paraId="433E93B3" w14:textId="77777777" w:rsidR="00E404AD" w:rsidRPr="00F416A7" w:rsidRDefault="00E404AD" w:rsidP="00331973">
      <w:pPr>
        <w:pStyle w:val="a3"/>
        <w:numPr>
          <w:ilvl w:val="0"/>
          <w:numId w:val="1"/>
        </w:numPr>
        <w:ind w:left="0" w:firstLine="0"/>
        <w:jc w:val="center"/>
        <w:rPr>
          <w:b/>
          <w:sz w:val="28"/>
          <w:szCs w:val="28"/>
        </w:rPr>
      </w:pPr>
      <w:r w:rsidRPr="00F416A7">
        <w:rPr>
          <w:b/>
          <w:sz w:val="28"/>
          <w:szCs w:val="28"/>
        </w:rPr>
        <w:t>Общая характеристика.</w:t>
      </w:r>
    </w:p>
    <w:p w14:paraId="52B51A02" w14:textId="77777777" w:rsidR="00E404AD" w:rsidRPr="00F416A7" w:rsidRDefault="00E404AD" w:rsidP="00331973">
      <w:pPr>
        <w:rPr>
          <w:b/>
          <w:sz w:val="28"/>
          <w:szCs w:val="28"/>
        </w:rPr>
      </w:pPr>
    </w:p>
    <w:p w14:paraId="08B3B2B8" w14:textId="77777777" w:rsidR="00E404AD" w:rsidRPr="00F416A7" w:rsidRDefault="00813E99" w:rsidP="00C43CA2">
      <w:pPr>
        <w:spacing w:line="360" w:lineRule="auto"/>
        <w:jc w:val="both"/>
        <w:rPr>
          <w:sz w:val="28"/>
          <w:szCs w:val="28"/>
        </w:rPr>
      </w:pPr>
      <w:r w:rsidRPr="00F416A7">
        <w:rPr>
          <w:sz w:val="28"/>
          <w:szCs w:val="28"/>
        </w:rPr>
        <w:t xml:space="preserve">   </w:t>
      </w:r>
      <w:r w:rsidR="004339FB" w:rsidRPr="00F416A7">
        <w:rPr>
          <w:sz w:val="28"/>
          <w:szCs w:val="28"/>
        </w:rPr>
        <w:t>1.</w:t>
      </w:r>
      <w:r w:rsidRPr="00F416A7">
        <w:rPr>
          <w:sz w:val="28"/>
          <w:szCs w:val="28"/>
        </w:rPr>
        <w:t>Весёловская</w:t>
      </w:r>
      <w:r w:rsidR="00E404AD" w:rsidRPr="00F416A7">
        <w:rPr>
          <w:sz w:val="28"/>
          <w:szCs w:val="28"/>
        </w:rPr>
        <w:t xml:space="preserve"> районная организация </w:t>
      </w:r>
      <w:r w:rsidRPr="00F416A7">
        <w:rPr>
          <w:sz w:val="28"/>
          <w:szCs w:val="28"/>
        </w:rPr>
        <w:t xml:space="preserve">общероссийского профсоюза </w:t>
      </w:r>
      <w:r w:rsidR="00E404AD" w:rsidRPr="00F416A7">
        <w:rPr>
          <w:sz w:val="28"/>
          <w:szCs w:val="28"/>
        </w:rPr>
        <w:t xml:space="preserve"> </w:t>
      </w:r>
      <w:r w:rsidR="004214E7" w:rsidRPr="00F416A7">
        <w:rPr>
          <w:sz w:val="28"/>
          <w:szCs w:val="28"/>
        </w:rPr>
        <w:t xml:space="preserve">  </w:t>
      </w:r>
      <w:r w:rsidR="00C43CA2" w:rsidRPr="00F416A7">
        <w:rPr>
          <w:sz w:val="28"/>
          <w:szCs w:val="28"/>
        </w:rPr>
        <w:t>образования объединяет 694</w:t>
      </w:r>
      <w:r w:rsidR="00E404AD" w:rsidRPr="00F416A7">
        <w:rPr>
          <w:sz w:val="28"/>
          <w:szCs w:val="28"/>
        </w:rPr>
        <w:t xml:space="preserve"> члена профсоюза.</w:t>
      </w:r>
    </w:p>
    <w:p w14:paraId="70DBF736" w14:textId="77777777" w:rsidR="00E404AD" w:rsidRPr="00F416A7" w:rsidRDefault="005F604D" w:rsidP="00C43CA2">
      <w:pPr>
        <w:spacing w:line="360" w:lineRule="auto"/>
        <w:jc w:val="both"/>
        <w:rPr>
          <w:sz w:val="28"/>
          <w:szCs w:val="28"/>
        </w:rPr>
      </w:pPr>
      <w:r w:rsidRPr="00F416A7">
        <w:rPr>
          <w:sz w:val="28"/>
          <w:szCs w:val="28"/>
        </w:rPr>
        <w:t xml:space="preserve">     Среди </w:t>
      </w:r>
      <w:r w:rsidR="00C43CA2" w:rsidRPr="00F416A7">
        <w:rPr>
          <w:sz w:val="28"/>
          <w:szCs w:val="28"/>
        </w:rPr>
        <w:t>них работающих</w:t>
      </w:r>
      <w:r w:rsidRPr="00F416A7">
        <w:rPr>
          <w:sz w:val="28"/>
          <w:szCs w:val="28"/>
        </w:rPr>
        <w:t xml:space="preserve"> 694</w:t>
      </w:r>
      <w:r w:rsidR="00E404AD" w:rsidRPr="00F416A7">
        <w:rPr>
          <w:sz w:val="28"/>
          <w:szCs w:val="28"/>
        </w:rPr>
        <w:t xml:space="preserve">, молодежи до 35 лет – </w:t>
      </w:r>
      <w:r w:rsidR="00E06A0F" w:rsidRPr="00F416A7">
        <w:rPr>
          <w:sz w:val="28"/>
          <w:szCs w:val="28"/>
        </w:rPr>
        <w:t>2</w:t>
      </w:r>
      <w:r w:rsidRPr="00F416A7">
        <w:rPr>
          <w:sz w:val="28"/>
          <w:szCs w:val="28"/>
        </w:rPr>
        <w:t>01</w:t>
      </w:r>
      <w:r w:rsidR="00E404AD" w:rsidRPr="00F416A7">
        <w:rPr>
          <w:sz w:val="28"/>
          <w:szCs w:val="28"/>
        </w:rPr>
        <w:t xml:space="preserve"> человек.</w:t>
      </w:r>
    </w:p>
    <w:p w14:paraId="41A7BF90" w14:textId="77777777" w:rsidR="00E404AD" w:rsidRPr="00F416A7" w:rsidRDefault="00E404AD" w:rsidP="00C43CA2">
      <w:pPr>
        <w:spacing w:line="360" w:lineRule="auto"/>
        <w:jc w:val="both"/>
        <w:rPr>
          <w:sz w:val="28"/>
          <w:szCs w:val="28"/>
        </w:rPr>
      </w:pPr>
      <w:r w:rsidRPr="00F416A7">
        <w:rPr>
          <w:sz w:val="28"/>
          <w:szCs w:val="28"/>
        </w:rPr>
        <w:t xml:space="preserve">     Охват про</w:t>
      </w:r>
      <w:r w:rsidR="005F604D" w:rsidRPr="00F416A7">
        <w:rPr>
          <w:sz w:val="28"/>
          <w:szCs w:val="28"/>
        </w:rPr>
        <w:t>фсоюзным членством составляет 84</w:t>
      </w:r>
      <w:r w:rsidRPr="00F416A7">
        <w:rPr>
          <w:sz w:val="28"/>
          <w:szCs w:val="28"/>
        </w:rPr>
        <w:t>%.</w:t>
      </w:r>
    </w:p>
    <w:p w14:paraId="5B6CD559" w14:textId="77777777" w:rsidR="00E404AD" w:rsidRPr="00F416A7" w:rsidRDefault="00E404AD" w:rsidP="00C43CA2">
      <w:pPr>
        <w:spacing w:line="360" w:lineRule="auto"/>
        <w:jc w:val="both"/>
        <w:rPr>
          <w:sz w:val="28"/>
          <w:szCs w:val="28"/>
        </w:rPr>
      </w:pPr>
      <w:r w:rsidRPr="00F416A7">
        <w:rPr>
          <w:sz w:val="28"/>
          <w:szCs w:val="28"/>
        </w:rPr>
        <w:t xml:space="preserve">     Общее количество первичных профсоюзных организаций – </w:t>
      </w:r>
      <w:r w:rsidR="008547D3" w:rsidRPr="00F416A7">
        <w:rPr>
          <w:sz w:val="28"/>
          <w:szCs w:val="28"/>
        </w:rPr>
        <w:t>18</w:t>
      </w:r>
    </w:p>
    <w:p w14:paraId="79418F98" w14:textId="77777777" w:rsidR="00E404AD" w:rsidRPr="00F416A7" w:rsidRDefault="00E06A0F" w:rsidP="00C43CA2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F416A7">
        <w:rPr>
          <w:sz w:val="28"/>
          <w:szCs w:val="28"/>
        </w:rPr>
        <w:t xml:space="preserve">По сравнению </w:t>
      </w:r>
      <w:r w:rsidR="008547D3" w:rsidRPr="00F416A7">
        <w:rPr>
          <w:sz w:val="28"/>
          <w:szCs w:val="28"/>
        </w:rPr>
        <w:t>с предыдущим</w:t>
      </w:r>
      <w:r w:rsidR="00E404AD" w:rsidRPr="00F416A7">
        <w:rPr>
          <w:sz w:val="28"/>
          <w:szCs w:val="28"/>
        </w:rPr>
        <w:t xml:space="preserve"> годом количество первичных профсоюзных организаций </w:t>
      </w:r>
      <w:r w:rsidR="008547D3" w:rsidRPr="00F416A7">
        <w:rPr>
          <w:sz w:val="28"/>
          <w:szCs w:val="28"/>
        </w:rPr>
        <w:t>не сократилось, ч</w:t>
      </w:r>
      <w:r w:rsidR="002042A9" w:rsidRPr="00F416A7">
        <w:rPr>
          <w:sz w:val="28"/>
          <w:szCs w:val="28"/>
        </w:rPr>
        <w:t>исленность</w:t>
      </w:r>
      <w:r w:rsidR="008547D3" w:rsidRPr="00F416A7">
        <w:rPr>
          <w:sz w:val="28"/>
          <w:szCs w:val="28"/>
        </w:rPr>
        <w:t xml:space="preserve"> членов профсоюза не</w:t>
      </w:r>
      <w:r w:rsidR="002042A9" w:rsidRPr="00F416A7">
        <w:rPr>
          <w:sz w:val="28"/>
          <w:szCs w:val="28"/>
        </w:rPr>
        <w:t xml:space="preserve"> уменьшилась</w:t>
      </w:r>
      <w:r w:rsidR="008547D3" w:rsidRPr="00F416A7">
        <w:rPr>
          <w:sz w:val="28"/>
          <w:szCs w:val="28"/>
        </w:rPr>
        <w:t>.</w:t>
      </w:r>
    </w:p>
    <w:p w14:paraId="632EB95F" w14:textId="6F9B575C" w:rsidR="00E404AD" w:rsidRPr="00F416A7" w:rsidRDefault="00635847" w:rsidP="00C43CA2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202</w:t>
      </w:r>
      <w:r w:rsidR="0087562A">
        <w:rPr>
          <w:sz w:val="28"/>
          <w:szCs w:val="28"/>
        </w:rPr>
        <w:t>4</w:t>
      </w:r>
      <w:r w:rsidR="00E404AD" w:rsidRPr="00F416A7">
        <w:rPr>
          <w:sz w:val="28"/>
          <w:szCs w:val="28"/>
        </w:rPr>
        <w:t xml:space="preserve"> году активно применялись такие инструменты мотивации профсоюзного членства, укрепления организации, как работа на востребованность профсоюза руководителями образовательных организаций, внедрение </w:t>
      </w:r>
      <w:r w:rsidR="00E06A0F" w:rsidRPr="00F416A7">
        <w:rPr>
          <w:sz w:val="28"/>
          <w:szCs w:val="28"/>
        </w:rPr>
        <w:t>электронного профсоюзного билета и использование программы АИС для отче</w:t>
      </w:r>
      <w:r w:rsidR="008547D3" w:rsidRPr="00F416A7">
        <w:rPr>
          <w:sz w:val="28"/>
          <w:szCs w:val="28"/>
        </w:rPr>
        <w:t>тности.</w:t>
      </w:r>
    </w:p>
    <w:p w14:paraId="128A54CB" w14:textId="2619292F" w:rsidR="004214E7" w:rsidRPr="00F416A7" w:rsidRDefault="00635847" w:rsidP="00C43CA2">
      <w:pPr>
        <w:pStyle w:val="a3"/>
        <w:numPr>
          <w:ilvl w:val="0"/>
          <w:numId w:val="1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202</w:t>
      </w:r>
      <w:r w:rsidR="0087562A">
        <w:rPr>
          <w:rFonts w:eastAsia="Calibri"/>
          <w:sz w:val="28"/>
          <w:szCs w:val="28"/>
          <w:lang w:eastAsia="en-US"/>
        </w:rPr>
        <w:t>4</w:t>
      </w:r>
      <w:r w:rsidR="00E06A0F" w:rsidRPr="00F416A7">
        <w:rPr>
          <w:rFonts w:eastAsia="Calibri"/>
          <w:sz w:val="28"/>
          <w:szCs w:val="28"/>
          <w:lang w:eastAsia="en-US"/>
        </w:rPr>
        <w:t xml:space="preserve"> год показал, что будущее за </w:t>
      </w:r>
      <w:r w:rsidR="00C43CA2" w:rsidRPr="00F416A7">
        <w:rPr>
          <w:rFonts w:eastAsia="Calibri"/>
          <w:sz w:val="28"/>
          <w:szCs w:val="28"/>
          <w:lang w:eastAsia="en-US"/>
        </w:rPr>
        <w:t>цифровизацией, в</w:t>
      </w:r>
      <w:r w:rsidR="00E06A0F" w:rsidRPr="00F416A7">
        <w:rPr>
          <w:rFonts w:eastAsia="Calibri"/>
          <w:sz w:val="28"/>
          <w:szCs w:val="28"/>
          <w:lang w:eastAsia="en-US"/>
        </w:rPr>
        <w:t xml:space="preserve"> </w:t>
      </w:r>
      <w:r w:rsidR="006621C4" w:rsidRPr="00F416A7">
        <w:rPr>
          <w:rFonts w:eastAsia="Calibri"/>
          <w:sz w:val="28"/>
          <w:szCs w:val="28"/>
          <w:lang w:eastAsia="en-US"/>
        </w:rPr>
        <w:t xml:space="preserve">работе </w:t>
      </w:r>
      <w:r w:rsidR="00C43CA2" w:rsidRPr="00F416A7">
        <w:rPr>
          <w:rFonts w:eastAsia="Calibri"/>
          <w:sz w:val="28"/>
          <w:szCs w:val="28"/>
          <w:lang w:eastAsia="en-US"/>
        </w:rPr>
        <w:t>организации стали</w:t>
      </w:r>
      <w:r w:rsidR="006621C4" w:rsidRPr="00F416A7">
        <w:rPr>
          <w:rFonts w:eastAsia="Calibri"/>
          <w:sz w:val="28"/>
          <w:szCs w:val="28"/>
          <w:lang w:eastAsia="en-US"/>
        </w:rPr>
        <w:t xml:space="preserve"> активно </w:t>
      </w:r>
      <w:r w:rsidR="00C43CA2" w:rsidRPr="00F416A7">
        <w:rPr>
          <w:rFonts w:eastAsia="Calibri"/>
          <w:sz w:val="28"/>
          <w:szCs w:val="28"/>
          <w:lang w:eastAsia="en-US"/>
        </w:rPr>
        <w:t>использовать социальные</w:t>
      </w:r>
      <w:r w:rsidR="006621C4" w:rsidRPr="00F416A7">
        <w:rPr>
          <w:rFonts w:eastAsia="Calibri"/>
          <w:sz w:val="28"/>
          <w:szCs w:val="28"/>
          <w:lang w:eastAsia="en-US"/>
        </w:rPr>
        <w:t xml:space="preserve"> сети</w:t>
      </w:r>
      <w:r w:rsidR="00E06A0F" w:rsidRPr="00F416A7">
        <w:rPr>
          <w:rFonts w:eastAsia="Calibri"/>
          <w:sz w:val="28"/>
          <w:szCs w:val="28"/>
          <w:lang w:eastAsia="en-US"/>
        </w:rPr>
        <w:t>.</w:t>
      </w:r>
    </w:p>
    <w:p w14:paraId="5FE3BD12" w14:textId="77777777" w:rsidR="008C6C12" w:rsidRPr="00F416A7" w:rsidRDefault="008C6C12" w:rsidP="00C43CA2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F416A7">
        <w:rPr>
          <w:sz w:val="28"/>
          <w:szCs w:val="28"/>
        </w:rPr>
        <w:t xml:space="preserve">В </w:t>
      </w:r>
      <w:r w:rsidR="008547D3" w:rsidRPr="00F416A7">
        <w:rPr>
          <w:sz w:val="28"/>
          <w:szCs w:val="28"/>
        </w:rPr>
        <w:t xml:space="preserve">сложных условиях </w:t>
      </w:r>
      <w:r w:rsidRPr="00F416A7">
        <w:rPr>
          <w:sz w:val="28"/>
          <w:szCs w:val="28"/>
        </w:rPr>
        <w:t xml:space="preserve">профсоюз </w:t>
      </w:r>
      <w:r w:rsidR="006621C4" w:rsidRPr="00F416A7">
        <w:rPr>
          <w:sz w:val="28"/>
          <w:szCs w:val="28"/>
        </w:rPr>
        <w:t>показал свою сплоченность, умение перестроиться в работе, выполнять свое предназначение</w:t>
      </w:r>
      <w:r w:rsidRPr="00F416A7">
        <w:rPr>
          <w:sz w:val="28"/>
          <w:szCs w:val="28"/>
        </w:rPr>
        <w:t>.</w:t>
      </w:r>
    </w:p>
    <w:p w14:paraId="3ED946C3" w14:textId="77777777" w:rsidR="008C6C12" w:rsidRPr="00F416A7" w:rsidRDefault="008C6C12" w:rsidP="00C43CA2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F416A7">
        <w:rPr>
          <w:sz w:val="28"/>
          <w:szCs w:val="28"/>
        </w:rPr>
        <w:t xml:space="preserve">Проведено много различных акций и мероприятий, развернуто общение в сетях, взаимовыручка и помощь тем, кто находился в изоляции; мощно развернулась работа по обучению в формате ВКС, профсоюзные организации провели и участвовали </w:t>
      </w:r>
      <w:proofErr w:type="gramStart"/>
      <w:r w:rsidRPr="00F416A7">
        <w:rPr>
          <w:sz w:val="28"/>
          <w:szCs w:val="28"/>
        </w:rPr>
        <w:t>в  семинарах</w:t>
      </w:r>
      <w:proofErr w:type="gramEnd"/>
      <w:r w:rsidRPr="00F416A7">
        <w:rPr>
          <w:sz w:val="28"/>
          <w:szCs w:val="28"/>
        </w:rPr>
        <w:t xml:space="preserve"> в онлайн-режиме, ка</w:t>
      </w:r>
      <w:r w:rsidR="002042A9" w:rsidRPr="00F416A7">
        <w:rPr>
          <w:sz w:val="28"/>
          <w:szCs w:val="28"/>
        </w:rPr>
        <w:t>к никогда ранее. Стало привычным</w:t>
      </w:r>
      <w:r w:rsidRPr="00F416A7">
        <w:rPr>
          <w:sz w:val="28"/>
          <w:szCs w:val="28"/>
        </w:rPr>
        <w:t xml:space="preserve"> – проведение в онлайн-режиме профсоюзных со</w:t>
      </w:r>
      <w:r w:rsidR="002042A9" w:rsidRPr="00F416A7">
        <w:rPr>
          <w:sz w:val="28"/>
          <w:szCs w:val="28"/>
        </w:rPr>
        <w:t>браний коллективов, учебы, конкурсов</w:t>
      </w:r>
      <w:r w:rsidRPr="00F416A7">
        <w:rPr>
          <w:sz w:val="28"/>
          <w:szCs w:val="28"/>
        </w:rPr>
        <w:t>,</w:t>
      </w:r>
      <w:r w:rsidRPr="00F416A7">
        <w:t xml:space="preserve"> </w:t>
      </w:r>
      <w:r w:rsidRPr="00F416A7">
        <w:rPr>
          <w:sz w:val="28"/>
          <w:szCs w:val="28"/>
        </w:rPr>
        <w:t>пленумов и президиумов.</w:t>
      </w:r>
    </w:p>
    <w:p w14:paraId="307C7DE8" w14:textId="77777777" w:rsidR="00E06A0F" w:rsidRPr="00F416A7" w:rsidRDefault="00E06A0F" w:rsidP="00B566CF">
      <w:pPr>
        <w:spacing w:line="360" w:lineRule="auto"/>
      </w:pPr>
    </w:p>
    <w:p w14:paraId="32F709AB" w14:textId="77777777" w:rsidR="00A205B6" w:rsidRPr="00F416A7" w:rsidRDefault="00A205B6" w:rsidP="00B566CF">
      <w:pPr>
        <w:spacing w:line="360" w:lineRule="auto"/>
      </w:pPr>
    </w:p>
    <w:p w14:paraId="4A3ABD89" w14:textId="77777777" w:rsidR="00C43CA2" w:rsidRPr="00F416A7" w:rsidRDefault="00C43CA2" w:rsidP="00B566CF">
      <w:pPr>
        <w:spacing w:line="360" w:lineRule="auto"/>
      </w:pPr>
    </w:p>
    <w:p w14:paraId="4A86177F" w14:textId="77777777" w:rsidR="00C43CA2" w:rsidRPr="00F416A7" w:rsidRDefault="00C43CA2" w:rsidP="00B566CF">
      <w:pPr>
        <w:spacing w:line="360" w:lineRule="auto"/>
      </w:pPr>
    </w:p>
    <w:p w14:paraId="15403E1A" w14:textId="77777777" w:rsidR="0060796F" w:rsidRPr="00F416A7" w:rsidRDefault="0060796F" w:rsidP="00B566CF">
      <w:pPr>
        <w:spacing w:line="360" w:lineRule="auto"/>
        <w:jc w:val="both"/>
        <w:rPr>
          <w:sz w:val="28"/>
          <w:szCs w:val="28"/>
        </w:rPr>
      </w:pPr>
    </w:p>
    <w:p w14:paraId="5C9B328D" w14:textId="77777777" w:rsidR="0060796F" w:rsidRPr="00F416A7" w:rsidRDefault="0060796F" w:rsidP="00331973">
      <w:pPr>
        <w:pStyle w:val="a3"/>
        <w:numPr>
          <w:ilvl w:val="0"/>
          <w:numId w:val="2"/>
        </w:numPr>
        <w:ind w:left="0" w:firstLine="0"/>
        <w:jc w:val="center"/>
        <w:rPr>
          <w:b/>
          <w:sz w:val="28"/>
          <w:szCs w:val="28"/>
        </w:rPr>
      </w:pPr>
      <w:r w:rsidRPr="00F416A7">
        <w:rPr>
          <w:b/>
          <w:sz w:val="28"/>
          <w:szCs w:val="28"/>
        </w:rPr>
        <w:lastRenderedPageBreak/>
        <w:t>Задачи на ближайшую перспективу.</w:t>
      </w:r>
    </w:p>
    <w:p w14:paraId="48EF3386" w14:textId="77777777" w:rsidR="0060796F" w:rsidRPr="00F416A7" w:rsidRDefault="0060796F" w:rsidP="00331973">
      <w:pPr>
        <w:jc w:val="both"/>
        <w:rPr>
          <w:b/>
          <w:sz w:val="28"/>
          <w:szCs w:val="28"/>
        </w:rPr>
      </w:pPr>
    </w:p>
    <w:p w14:paraId="1B986F87" w14:textId="77777777" w:rsidR="0060796F" w:rsidRPr="00F416A7" w:rsidRDefault="0060796F" w:rsidP="00C43CA2">
      <w:pPr>
        <w:pStyle w:val="a3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F416A7">
        <w:rPr>
          <w:sz w:val="28"/>
          <w:szCs w:val="28"/>
        </w:rPr>
        <w:t>Сохранение</w:t>
      </w:r>
      <w:r w:rsidR="00866315" w:rsidRPr="00F416A7">
        <w:rPr>
          <w:sz w:val="28"/>
          <w:szCs w:val="28"/>
        </w:rPr>
        <w:t xml:space="preserve"> и </w:t>
      </w:r>
      <w:proofErr w:type="gramStart"/>
      <w:r w:rsidR="00866315" w:rsidRPr="00F416A7">
        <w:rPr>
          <w:sz w:val="28"/>
          <w:szCs w:val="28"/>
        </w:rPr>
        <w:t xml:space="preserve">увеличение </w:t>
      </w:r>
      <w:r w:rsidRPr="00F416A7">
        <w:rPr>
          <w:sz w:val="28"/>
          <w:szCs w:val="28"/>
        </w:rPr>
        <w:t xml:space="preserve"> численности</w:t>
      </w:r>
      <w:proofErr w:type="gramEnd"/>
      <w:r w:rsidRPr="00F416A7">
        <w:rPr>
          <w:sz w:val="28"/>
          <w:szCs w:val="28"/>
        </w:rPr>
        <w:t xml:space="preserve"> чле</w:t>
      </w:r>
      <w:r w:rsidR="00331973" w:rsidRPr="00F416A7">
        <w:rPr>
          <w:sz w:val="28"/>
          <w:szCs w:val="28"/>
        </w:rPr>
        <w:t>нов профсоюза в действующих первичных профсоюзных организациях.</w:t>
      </w:r>
    </w:p>
    <w:p w14:paraId="41FB4B56" w14:textId="77777777" w:rsidR="0060796F" w:rsidRPr="00F416A7" w:rsidRDefault="0060796F" w:rsidP="00C43CA2">
      <w:pPr>
        <w:pStyle w:val="a3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F416A7">
        <w:rPr>
          <w:sz w:val="28"/>
          <w:szCs w:val="28"/>
        </w:rPr>
        <w:t xml:space="preserve">Укрепление первичных профсоюзных организаций. Особое внимание </w:t>
      </w:r>
      <w:proofErr w:type="gramStart"/>
      <w:r w:rsidRPr="00F416A7">
        <w:rPr>
          <w:sz w:val="28"/>
          <w:szCs w:val="28"/>
        </w:rPr>
        <w:t>на  профсоюзные</w:t>
      </w:r>
      <w:proofErr w:type="gramEnd"/>
      <w:r w:rsidRPr="00F416A7">
        <w:rPr>
          <w:sz w:val="28"/>
          <w:szCs w:val="28"/>
        </w:rPr>
        <w:t xml:space="preserve"> организации, где профсоюзное членство меньше 50%.</w:t>
      </w:r>
    </w:p>
    <w:p w14:paraId="6085EC0B" w14:textId="77777777" w:rsidR="0060796F" w:rsidRPr="00F416A7" w:rsidRDefault="00331973" w:rsidP="00C43CA2">
      <w:pPr>
        <w:pStyle w:val="a3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F416A7">
        <w:rPr>
          <w:sz w:val="28"/>
          <w:szCs w:val="28"/>
        </w:rPr>
        <w:t>Продолжи</w:t>
      </w:r>
      <w:r w:rsidR="008C6C12" w:rsidRPr="00F416A7">
        <w:rPr>
          <w:sz w:val="28"/>
          <w:szCs w:val="28"/>
        </w:rPr>
        <w:t xml:space="preserve">ть </w:t>
      </w:r>
      <w:proofErr w:type="gramStart"/>
      <w:r w:rsidR="008C6C12" w:rsidRPr="00F416A7">
        <w:rPr>
          <w:sz w:val="28"/>
          <w:szCs w:val="28"/>
        </w:rPr>
        <w:t>работу</w:t>
      </w:r>
      <w:r w:rsidR="0060796F" w:rsidRPr="00F416A7">
        <w:rPr>
          <w:sz w:val="28"/>
          <w:szCs w:val="28"/>
        </w:rPr>
        <w:t xml:space="preserve">  по</w:t>
      </w:r>
      <w:proofErr w:type="gramEnd"/>
      <w:r w:rsidR="0060796F" w:rsidRPr="00F416A7">
        <w:rPr>
          <w:sz w:val="28"/>
          <w:szCs w:val="28"/>
        </w:rPr>
        <w:t xml:space="preserve"> внедрению электронного профсоюзного билета и отчетности.</w:t>
      </w:r>
    </w:p>
    <w:p w14:paraId="0CBD5EFB" w14:textId="77777777" w:rsidR="0060796F" w:rsidRPr="00F416A7" w:rsidRDefault="00AE0B6E" w:rsidP="00AE0B6E">
      <w:pPr>
        <w:ind w:left="360"/>
        <w:rPr>
          <w:b/>
          <w:sz w:val="28"/>
          <w:szCs w:val="28"/>
        </w:rPr>
      </w:pPr>
      <w:r w:rsidRPr="00F416A7">
        <w:rPr>
          <w:b/>
          <w:sz w:val="28"/>
          <w:szCs w:val="28"/>
        </w:rPr>
        <w:t xml:space="preserve">                     2. </w:t>
      </w:r>
      <w:r w:rsidR="0060796F" w:rsidRPr="00F416A7">
        <w:rPr>
          <w:b/>
          <w:sz w:val="28"/>
          <w:szCs w:val="28"/>
        </w:rPr>
        <w:t>Организационно-финансовое укрепление.</w:t>
      </w:r>
    </w:p>
    <w:p w14:paraId="57F175C2" w14:textId="77777777" w:rsidR="00331973" w:rsidRPr="00F416A7" w:rsidRDefault="00331973" w:rsidP="00331973">
      <w:pPr>
        <w:ind w:left="360"/>
        <w:rPr>
          <w:b/>
          <w:sz w:val="28"/>
          <w:szCs w:val="28"/>
        </w:rPr>
      </w:pPr>
    </w:p>
    <w:p w14:paraId="653F849E" w14:textId="178A13A9" w:rsidR="00C43CA2" w:rsidRPr="00F416A7" w:rsidRDefault="00331973" w:rsidP="00C43CA2">
      <w:pPr>
        <w:spacing w:line="360" w:lineRule="auto"/>
        <w:ind w:firstLine="708"/>
        <w:jc w:val="both"/>
        <w:rPr>
          <w:sz w:val="28"/>
          <w:szCs w:val="28"/>
        </w:rPr>
      </w:pPr>
      <w:r w:rsidRPr="00F416A7">
        <w:rPr>
          <w:sz w:val="28"/>
          <w:szCs w:val="28"/>
        </w:rPr>
        <w:t xml:space="preserve">Решения </w:t>
      </w:r>
      <w:r w:rsidR="0087562A">
        <w:rPr>
          <w:sz w:val="28"/>
          <w:szCs w:val="28"/>
          <w:lang w:val="en-US"/>
        </w:rPr>
        <w:t>X</w:t>
      </w:r>
      <w:r w:rsidR="008D1080" w:rsidRPr="00F416A7">
        <w:rPr>
          <w:sz w:val="28"/>
          <w:szCs w:val="28"/>
        </w:rPr>
        <w:t xml:space="preserve"> </w:t>
      </w:r>
      <w:r w:rsidRPr="00F416A7">
        <w:rPr>
          <w:sz w:val="28"/>
          <w:szCs w:val="28"/>
        </w:rPr>
        <w:t>съезда Профсоюза стали основой формирования стратегических и тактических ориентиров развития, совершенствования нормативной базы внутрисоюзной работы.</w:t>
      </w:r>
    </w:p>
    <w:p w14:paraId="50CF85E0" w14:textId="77777777" w:rsidR="00F32D8B" w:rsidRPr="00F416A7" w:rsidRDefault="00F32D8B" w:rsidP="00F32D8B">
      <w:pPr>
        <w:spacing w:line="360" w:lineRule="auto"/>
        <w:ind w:firstLine="708"/>
        <w:jc w:val="both"/>
        <w:rPr>
          <w:sz w:val="28"/>
          <w:szCs w:val="28"/>
        </w:rPr>
      </w:pPr>
      <w:r w:rsidRPr="00F416A7">
        <w:rPr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1" wp14:anchorId="23C9CD00" wp14:editId="0FCA4DBF">
            <wp:simplePos x="0" y="0"/>
            <wp:positionH relativeFrom="column">
              <wp:posOffset>2694940</wp:posOffset>
            </wp:positionH>
            <wp:positionV relativeFrom="paragraph">
              <wp:posOffset>548640</wp:posOffset>
            </wp:positionV>
            <wp:extent cx="3635375" cy="2433320"/>
            <wp:effectExtent l="0" t="0" r="3175" b="5080"/>
            <wp:wrapTight wrapText="bothSides">
              <wp:wrapPolygon edited="0">
                <wp:start x="0" y="0"/>
                <wp:lineTo x="0" y="21476"/>
                <wp:lineTo x="21506" y="21476"/>
                <wp:lineTo x="2150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п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080" w:rsidRPr="00F416A7">
        <w:rPr>
          <w:sz w:val="28"/>
          <w:szCs w:val="28"/>
        </w:rPr>
        <w:t xml:space="preserve">Председатель </w:t>
      </w:r>
      <w:r w:rsidR="00837391" w:rsidRPr="00F416A7">
        <w:rPr>
          <w:sz w:val="28"/>
          <w:szCs w:val="28"/>
        </w:rPr>
        <w:t>Весёловской РПО участвовала в работе Пленумов обкома профсоюза</w:t>
      </w:r>
      <w:r w:rsidR="00331973" w:rsidRPr="00F416A7">
        <w:rPr>
          <w:sz w:val="28"/>
          <w:szCs w:val="28"/>
        </w:rPr>
        <w:t>.</w:t>
      </w:r>
      <w:r w:rsidR="008D1080" w:rsidRPr="00F416A7">
        <w:t xml:space="preserve"> </w:t>
      </w:r>
      <w:r w:rsidR="008D1080" w:rsidRPr="00F416A7">
        <w:rPr>
          <w:sz w:val="28"/>
          <w:szCs w:val="28"/>
        </w:rPr>
        <w:t xml:space="preserve">О действиях по выполнению решений съезда </w:t>
      </w:r>
      <w:r w:rsidR="008A6459" w:rsidRPr="00F416A7">
        <w:rPr>
          <w:sz w:val="28"/>
          <w:szCs w:val="28"/>
        </w:rPr>
        <w:t>Профсоюза, Пленумов</w:t>
      </w:r>
      <w:r w:rsidR="00837391" w:rsidRPr="00F416A7">
        <w:rPr>
          <w:sz w:val="28"/>
          <w:szCs w:val="28"/>
        </w:rPr>
        <w:t xml:space="preserve"> обкома</w:t>
      </w:r>
      <w:r w:rsidR="008D1080" w:rsidRPr="00F416A7">
        <w:rPr>
          <w:sz w:val="28"/>
          <w:szCs w:val="28"/>
        </w:rPr>
        <w:t xml:space="preserve"> </w:t>
      </w:r>
      <w:r w:rsidR="008A6459" w:rsidRPr="00F416A7">
        <w:rPr>
          <w:sz w:val="28"/>
          <w:szCs w:val="28"/>
        </w:rPr>
        <w:t>Профсоюза проведены</w:t>
      </w:r>
      <w:r w:rsidR="008D1080" w:rsidRPr="00F416A7">
        <w:rPr>
          <w:sz w:val="28"/>
          <w:szCs w:val="28"/>
        </w:rPr>
        <w:t xml:space="preserve"> в режиме онлайн</w:t>
      </w:r>
      <w:r w:rsidR="00837391" w:rsidRPr="00F416A7">
        <w:rPr>
          <w:sz w:val="28"/>
          <w:szCs w:val="28"/>
        </w:rPr>
        <w:t xml:space="preserve"> и очно</w:t>
      </w:r>
      <w:r w:rsidR="008D1080" w:rsidRPr="00F416A7">
        <w:rPr>
          <w:sz w:val="28"/>
          <w:szCs w:val="28"/>
        </w:rPr>
        <w:t xml:space="preserve"> Пленум</w:t>
      </w:r>
      <w:r w:rsidR="00837391" w:rsidRPr="00F416A7">
        <w:rPr>
          <w:sz w:val="28"/>
          <w:szCs w:val="28"/>
        </w:rPr>
        <w:t>ы Весёловской РПО</w:t>
      </w:r>
      <w:r w:rsidR="008D1080" w:rsidRPr="00F416A7">
        <w:rPr>
          <w:sz w:val="28"/>
          <w:szCs w:val="28"/>
        </w:rPr>
        <w:t>.</w:t>
      </w:r>
    </w:p>
    <w:p w14:paraId="444FD278" w14:textId="0DE63480" w:rsidR="00C43CA2" w:rsidRPr="00F416A7" w:rsidRDefault="009A10F8" w:rsidP="00C43CA2">
      <w:pPr>
        <w:spacing w:line="360" w:lineRule="auto"/>
        <w:ind w:firstLine="708"/>
        <w:jc w:val="both"/>
        <w:rPr>
          <w:sz w:val="28"/>
          <w:szCs w:val="28"/>
        </w:rPr>
      </w:pPr>
      <w:r w:rsidRPr="00F416A7">
        <w:rPr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5F155C92" wp14:editId="518D321E">
            <wp:simplePos x="0" y="0"/>
            <wp:positionH relativeFrom="column">
              <wp:posOffset>-10160</wp:posOffset>
            </wp:positionH>
            <wp:positionV relativeFrom="paragraph">
              <wp:posOffset>1738630</wp:posOffset>
            </wp:positionV>
            <wp:extent cx="3342640" cy="2661285"/>
            <wp:effectExtent l="0" t="0" r="0" b="5715"/>
            <wp:wrapTight wrapText="bothSides">
              <wp:wrapPolygon edited="0">
                <wp:start x="0" y="0"/>
                <wp:lineTo x="0" y="21492"/>
                <wp:lineTo x="21419" y="21492"/>
                <wp:lineTo x="2141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sokqvzc-eY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847">
        <w:rPr>
          <w:sz w:val="28"/>
          <w:szCs w:val="28"/>
        </w:rPr>
        <w:t>В течение 202</w:t>
      </w:r>
      <w:r w:rsidR="0087562A">
        <w:rPr>
          <w:sz w:val="28"/>
          <w:szCs w:val="28"/>
        </w:rPr>
        <w:t>4</w:t>
      </w:r>
      <w:r w:rsidR="008D1080" w:rsidRPr="00F416A7">
        <w:rPr>
          <w:sz w:val="28"/>
          <w:szCs w:val="28"/>
        </w:rPr>
        <w:t xml:space="preserve"> года проведено 4 заседания президиума </w:t>
      </w:r>
      <w:r w:rsidR="00331973" w:rsidRPr="00F416A7">
        <w:rPr>
          <w:sz w:val="28"/>
          <w:szCs w:val="28"/>
        </w:rPr>
        <w:t>райкома Профсоюза, на которых были рассмотрены все</w:t>
      </w:r>
      <w:r w:rsidR="008D1080" w:rsidRPr="00F416A7">
        <w:rPr>
          <w:sz w:val="28"/>
          <w:szCs w:val="28"/>
        </w:rPr>
        <w:t xml:space="preserve"> предусмотренные планом вопросы.</w:t>
      </w:r>
      <w:r w:rsidR="00331973" w:rsidRPr="00F416A7">
        <w:rPr>
          <w:sz w:val="28"/>
          <w:szCs w:val="28"/>
        </w:rPr>
        <w:t xml:space="preserve"> </w:t>
      </w:r>
    </w:p>
    <w:p w14:paraId="454A153E" w14:textId="77777777" w:rsidR="00331973" w:rsidRPr="00F416A7" w:rsidRDefault="00331973" w:rsidP="00C43CA2">
      <w:pPr>
        <w:spacing w:line="360" w:lineRule="auto"/>
        <w:ind w:firstLine="708"/>
        <w:jc w:val="both"/>
        <w:rPr>
          <w:sz w:val="28"/>
          <w:szCs w:val="28"/>
        </w:rPr>
      </w:pPr>
      <w:r w:rsidRPr="00F416A7">
        <w:rPr>
          <w:sz w:val="28"/>
          <w:szCs w:val="28"/>
        </w:rPr>
        <w:t>Ряд заседаний президиума проведены в режиме ВКС. Это такие вопросы, как «О</w:t>
      </w:r>
      <w:r w:rsidR="00E6109E" w:rsidRPr="00F416A7">
        <w:rPr>
          <w:sz w:val="28"/>
          <w:szCs w:val="28"/>
        </w:rPr>
        <w:t>б основных аспектах деятельности ППО</w:t>
      </w:r>
      <w:proofErr w:type="gramStart"/>
      <w:r w:rsidR="00E6109E" w:rsidRPr="00F416A7">
        <w:rPr>
          <w:sz w:val="28"/>
          <w:szCs w:val="28"/>
        </w:rPr>
        <w:t>»</w:t>
      </w:r>
      <w:r w:rsidRPr="00F416A7">
        <w:rPr>
          <w:sz w:val="28"/>
          <w:szCs w:val="28"/>
        </w:rPr>
        <w:t xml:space="preserve"> </w:t>
      </w:r>
      <w:r w:rsidR="00E6109E" w:rsidRPr="00F416A7">
        <w:rPr>
          <w:sz w:val="28"/>
          <w:szCs w:val="28"/>
        </w:rPr>
        <w:t>,</w:t>
      </w:r>
      <w:proofErr w:type="gramEnd"/>
      <w:r w:rsidRPr="00F416A7">
        <w:rPr>
          <w:sz w:val="28"/>
          <w:szCs w:val="28"/>
        </w:rPr>
        <w:t xml:space="preserve"> «О состоянии профсоюзного членства и социального партнерства </w:t>
      </w:r>
      <w:r w:rsidR="00B1513A" w:rsidRPr="00F416A7">
        <w:rPr>
          <w:sz w:val="28"/>
          <w:szCs w:val="28"/>
        </w:rPr>
        <w:t>в учреждениях при смене председателя ПО и рук</w:t>
      </w:r>
      <w:r w:rsidR="00E6109E" w:rsidRPr="00F416A7">
        <w:rPr>
          <w:sz w:val="28"/>
          <w:szCs w:val="28"/>
        </w:rPr>
        <w:t>оводителя,</w:t>
      </w:r>
      <w:r w:rsidR="00B1513A" w:rsidRPr="00F416A7">
        <w:rPr>
          <w:sz w:val="28"/>
          <w:szCs w:val="28"/>
        </w:rPr>
        <w:t xml:space="preserve"> </w:t>
      </w:r>
      <w:r w:rsidRPr="00F416A7">
        <w:rPr>
          <w:sz w:val="28"/>
          <w:szCs w:val="28"/>
        </w:rPr>
        <w:t>«</w:t>
      </w:r>
      <w:r w:rsidR="00F228E6" w:rsidRPr="00F416A7">
        <w:rPr>
          <w:sz w:val="28"/>
          <w:szCs w:val="28"/>
        </w:rPr>
        <w:t xml:space="preserve">Об опыте работы </w:t>
      </w:r>
      <w:r w:rsidRPr="00F416A7">
        <w:rPr>
          <w:sz w:val="28"/>
          <w:szCs w:val="28"/>
        </w:rPr>
        <w:t xml:space="preserve"> Совета молодых</w:t>
      </w:r>
      <w:r w:rsidR="00E6109E" w:rsidRPr="00F416A7">
        <w:rPr>
          <w:sz w:val="28"/>
          <w:szCs w:val="28"/>
        </w:rPr>
        <w:t xml:space="preserve"> </w:t>
      </w:r>
      <w:r w:rsidR="00E6109E" w:rsidRPr="00F416A7">
        <w:rPr>
          <w:sz w:val="28"/>
          <w:szCs w:val="28"/>
        </w:rPr>
        <w:lastRenderedPageBreak/>
        <w:t>педагогов Весёловского</w:t>
      </w:r>
      <w:r w:rsidR="00F228E6" w:rsidRPr="00F416A7">
        <w:rPr>
          <w:sz w:val="28"/>
          <w:szCs w:val="28"/>
        </w:rPr>
        <w:t xml:space="preserve"> района и выборы нового председателя </w:t>
      </w:r>
      <w:r w:rsidRPr="00F416A7">
        <w:rPr>
          <w:sz w:val="28"/>
          <w:szCs w:val="28"/>
        </w:rPr>
        <w:t>» и др. вопросы.</w:t>
      </w:r>
      <w:r w:rsidR="009A10F8" w:rsidRPr="00F416A7">
        <w:rPr>
          <w:sz w:val="28"/>
          <w:szCs w:val="28"/>
        </w:rPr>
        <w:t xml:space="preserve"> </w:t>
      </w:r>
    </w:p>
    <w:p w14:paraId="461DC896" w14:textId="77777777" w:rsidR="00D6140F" w:rsidRPr="00F416A7" w:rsidRDefault="00F228E6" w:rsidP="00E6109E">
      <w:pPr>
        <w:spacing w:after="240" w:line="360" w:lineRule="auto"/>
        <w:jc w:val="both"/>
        <w:rPr>
          <w:sz w:val="28"/>
          <w:szCs w:val="28"/>
        </w:rPr>
      </w:pPr>
      <w:r w:rsidRPr="00F416A7">
        <w:rPr>
          <w:sz w:val="28"/>
          <w:szCs w:val="28"/>
        </w:rPr>
        <w:t xml:space="preserve">  </w:t>
      </w:r>
    </w:p>
    <w:p w14:paraId="7FA4ECE4" w14:textId="77777777" w:rsidR="00F73D75" w:rsidRPr="00F416A7" w:rsidRDefault="00AE0B6E" w:rsidP="0027469D">
      <w:pPr>
        <w:jc w:val="center"/>
        <w:rPr>
          <w:b/>
          <w:sz w:val="28"/>
          <w:szCs w:val="28"/>
        </w:rPr>
      </w:pPr>
      <w:r w:rsidRPr="00F416A7">
        <w:rPr>
          <w:b/>
          <w:sz w:val="28"/>
          <w:szCs w:val="28"/>
        </w:rPr>
        <w:t>2</w:t>
      </w:r>
      <w:r w:rsidR="0060796F" w:rsidRPr="00F416A7">
        <w:rPr>
          <w:b/>
          <w:sz w:val="28"/>
          <w:szCs w:val="28"/>
        </w:rPr>
        <w:t>.1. Работа выборных органов.</w:t>
      </w:r>
    </w:p>
    <w:p w14:paraId="7520F530" w14:textId="77777777" w:rsidR="00F228E6" w:rsidRPr="00F416A7" w:rsidRDefault="00F228E6" w:rsidP="00331973">
      <w:pPr>
        <w:jc w:val="both"/>
        <w:rPr>
          <w:b/>
          <w:sz w:val="28"/>
          <w:szCs w:val="28"/>
        </w:rPr>
      </w:pPr>
    </w:p>
    <w:p w14:paraId="0C6B3724" w14:textId="7461EF9F" w:rsidR="00F228E6" w:rsidRPr="00F416A7" w:rsidRDefault="009A10F8" w:rsidP="00F228E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16A7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30C88403" wp14:editId="177D3C23">
            <wp:simplePos x="0" y="0"/>
            <wp:positionH relativeFrom="column">
              <wp:posOffset>2245360</wp:posOffset>
            </wp:positionH>
            <wp:positionV relativeFrom="paragraph">
              <wp:posOffset>553085</wp:posOffset>
            </wp:positionV>
            <wp:extent cx="4208780" cy="3156585"/>
            <wp:effectExtent l="0" t="0" r="1270" b="5715"/>
            <wp:wrapTight wrapText="bothSides">
              <wp:wrapPolygon edited="0">
                <wp:start x="0" y="0"/>
                <wp:lineTo x="0" y="21509"/>
                <wp:lineTo x="21509" y="21509"/>
                <wp:lineTo x="2150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цвц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78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847">
        <w:rPr>
          <w:rFonts w:eastAsia="Calibri"/>
          <w:sz w:val="28"/>
          <w:szCs w:val="28"/>
          <w:lang w:eastAsia="en-US"/>
        </w:rPr>
        <w:t>В 202</w:t>
      </w:r>
      <w:r w:rsidR="0087562A">
        <w:rPr>
          <w:rFonts w:eastAsia="Calibri"/>
          <w:sz w:val="28"/>
          <w:szCs w:val="28"/>
          <w:lang w:eastAsia="en-US"/>
        </w:rPr>
        <w:t>4</w:t>
      </w:r>
      <w:r w:rsidR="00F228E6" w:rsidRPr="00F416A7">
        <w:rPr>
          <w:rFonts w:eastAsia="Calibri"/>
          <w:sz w:val="28"/>
          <w:szCs w:val="28"/>
          <w:lang w:eastAsia="en-US"/>
        </w:rPr>
        <w:t xml:space="preserve"> г. всё обучение, методическая работа проводились</w:t>
      </w:r>
      <w:r w:rsidR="00E6109E" w:rsidRPr="00F416A7">
        <w:rPr>
          <w:rFonts w:eastAsia="Calibri"/>
          <w:sz w:val="28"/>
          <w:szCs w:val="28"/>
          <w:lang w:eastAsia="en-US"/>
        </w:rPr>
        <w:t xml:space="preserve"> как в онлайн-режиме,</w:t>
      </w:r>
      <w:r w:rsidR="0087562A">
        <w:rPr>
          <w:rFonts w:eastAsia="Calibri"/>
          <w:sz w:val="28"/>
          <w:szCs w:val="28"/>
          <w:lang w:eastAsia="en-US"/>
        </w:rPr>
        <w:t xml:space="preserve"> </w:t>
      </w:r>
      <w:r w:rsidR="00E6109E" w:rsidRPr="00F416A7">
        <w:rPr>
          <w:rFonts w:eastAsia="Calibri"/>
          <w:sz w:val="28"/>
          <w:szCs w:val="28"/>
          <w:lang w:eastAsia="en-US"/>
        </w:rPr>
        <w:t>так и очном формате.</w:t>
      </w:r>
      <w:r w:rsidR="00D97781" w:rsidRPr="00F416A7">
        <w:rPr>
          <w:rFonts w:eastAsia="Calibri"/>
          <w:sz w:val="28"/>
          <w:szCs w:val="28"/>
          <w:lang w:eastAsia="en-US"/>
        </w:rPr>
        <w:t xml:space="preserve"> </w:t>
      </w:r>
      <w:r w:rsidR="00F228E6" w:rsidRPr="00F416A7">
        <w:rPr>
          <w:rFonts w:eastAsia="Calibri"/>
          <w:sz w:val="28"/>
          <w:szCs w:val="28"/>
          <w:lang w:eastAsia="en-US"/>
        </w:rPr>
        <w:t>Были обучены вновь избранные председатели первичных</w:t>
      </w:r>
      <w:r w:rsidR="00E6109E" w:rsidRPr="00F416A7">
        <w:rPr>
          <w:rFonts w:eastAsia="Calibri"/>
          <w:sz w:val="28"/>
          <w:szCs w:val="28"/>
          <w:lang w:eastAsia="en-US"/>
        </w:rPr>
        <w:t xml:space="preserve"> профсоюзных организаций</w:t>
      </w:r>
      <w:r w:rsidR="00F228E6" w:rsidRPr="00F416A7">
        <w:rPr>
          <w:rFonts w:eastAsia="Calibri"/>
          <w:sz w:val="28"/>
          <w:szCs w:val="28"/>
          <w:lang w:eastAsia="en-US"/>
        </w:rPr>
        <w:t>,</w:t>
      </w:r>
      <w:r w:rsidR="00B02104" w:rsidRPr="00F416A7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B02104" w:rsidRPr="00F416A7">
        <w:rPr>
          <w:rFonts w:eastAsia="Calibri"/>
          <w:sz w:val="28"/>
          <w:szCs w:val="28"/>
          <w:lang w:eastAsia="en-US"/>
        </w:rPr>
        <w:t xml:space="preserve">прошли </w:t>
      </w:r>
      <w:r w:rsidR="00F228E6" w:rsidRPr="00F416A7">
        <w:rPr>
          <w:rFonts w:eastAsia="Calibri"/>
          <w:sz w:val="28"/>
          <w:szCs w:val="28"/>
          <w:lang w:eastAsia="en-US"/>
        </w:rPr>
        <w:t xml:space="preserve"> обучение</w:t>
      </w:r>
      <w:proofErr w:type="gramEnd"/>
      <w:r w:rsidR="00F228E6" w:rsidRPr="00F416A7">
        <w:rPr>
          <w:rFonts w:eastAsia="Calibri"/>
          <w:sz w:val="28"/>
          <w:szCs w:val="28"/>
          <w:lang w:eastAsia="en-US"/>
        </w:rPr>
        <w:t xml:space="preserve"> председате</w:t>
      </w:r>
      <w:r w:rsidR="00B02104" w:rsidRPr="00F416A7">
        <w:rPr>
          <w:rFonts w:eastAsia="Calibri"/>
          <w:sz w:val="28"/>
          <w:szCs w:val="28"/>
          <w:lang w:eastAsia="en-US"/>
        </w:rPr>
        <w:t>ли районных и первичных ПО</w:t>
      </w:r>
      <w:r w:rsidR="00F228E6" w:rsidRPr="00F416A7">
        <w:rPr>
          <w:rFonts w:eastAsia="Calibri"/>
          <w:sz w:val="28"/>
          <w:szCs w:val="28"/>
          <w:lang w:eastAsia="en-US"/>
        </w:rPr>
        <w:t xml:space="preserve"> по цифровизации в Профсоюзе, по продвижению в социальных сетях.</w:t>
      </w:r>
    </w:p>
    <w:p w14:paraId="082F0792" w14:textId="77777777" w:rsidR="00F228E6" w:rsidRPr="00F416A7" w:rsidRDefault="00F228E6" w:rsidP="00F228E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16A7">
        <w:rPr>
          <w:rFonts w:eastAsia="Calibri"/>
          <w:sz w:val="28"/>
          <w:szCs w:val="28"/>
          <w:lang w:eastAsia="en-US"/>
        </w:rPr>
        <w:t xml:space="preserve">Все категории профактива </w:t>
      </w:r>
      <w:r w:rsidR="00E6109E" w:rsidRPr="00F416A7">
        <w:rPr>
          <w:rFonts w:eastAsia="Calibri"/>
          <w:sz w:val="28"/>
          <w:szCs w:val="28"/>
          <w:lang w:eastAsia="en-US"/>
        </w:rPr>
        <w:t xml:space="preserve">были охвачены обучающими </w:t>
      </w:r>
      <w:proofErr w:type="gramStart"/>
      <w:r w:rsidR="00E6109E" w:rsidRPr="00F416A7">
        <w:rPr>
          <w:rFonts w:eastAsia="Calibri"/>
          <w:sz w:val="28"/>
          <w:szCs w:val="28"/>
          <w:lang w:eastAsia="en-US"/>
        </w:rPr>
        <w:t xml:space="preserve">программами </w:t>
      </w:r>
      <w:r w:rsidRPr="00F416A7">
        <w:rPr>
          <w:rFonts w:eastAsia="Calibri"/>
          <w:sz w:val="28"/>
          <w:szCs w:val="28"/>
          <w:lang w:eastAsia="en-US"/>
        </w:rPr>
        <w:t xml:space="preserve"> (</w:t>
      </w:r>
      <w:proofErr w:type="gramEnd"/>
      <w:r w:rsidRPr="00F416A7">
        <w:rPr>
          <w:rFonts w:eastAsia="Calibri"/>
          <w:sz w:val="28"/>
          <w:szCs w:val="28"/>
          <w:lang w:eastAsia="en-US"/>
        </w:rPr>
        <w:t>председатели, бухгалтеры, внештатные правовые инспекторы труда, уполномоченные по охране труда, ответственные за работу в АИС).</w:t>
      </w:r>
    </w:p>
    <w:p w14:paraId="0F4214F4" w14:textId="6DFFC644" w:rsidR="00671EC9" w:rsidRPr="00F416A7" w:rsidRDefault="00635847" w:rsidP="00671E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 итогам 202</w:t>
      </w:r>
      <w:r w:rsidR="0087562A">
        <w:rPr>
          <w:rFonts w:eastAsia="Calibri"/>
          <w:sz w:val="28"/>
          <w:szCs w:val="28"/>
          <w:lang w:eastAsia="en-US"/>
        </w:rPr>
        <w:t>4</w:t>
      </w:r>
      <w:r w:rsidR="00671EC9" w:rsidRPr="00F416A7">
        <w:rPr>
          <w:rFonts w:eastAsia="Calibri"/>
          <w:sz w:val="28"/>
          <w:szCs w:val="28"/>
          <w:lang w:eastAsia="en-US"/>
        </w:rPr>
        <w:t xml:space="preserve"> г. проведено рейтингование </w:t>
      </w:r>
      <w:r w:rsidR="00D6140F" w:rsidRPr="00F416A7">
        <w:rPr>
          <w:rFonts w:eastAsia="Calibri"/>
          <w:sz w:val="28"/>
          <w:szCs w:val="28"/>
          <w:lang w:eastAsia="en-US"/>
        </w:rPr>
        <w:t>пе</w:t>
      </w:r>
      <w:r w:rsidR="00671EC9" w:rsidRPr="00F416A7">
        <w:rPr>
          <w:rFonts w:eastAsia="Calibri"/>
          <w:sz w:val="28"/>
          <w:szCs w:val="28"/>
          <w:lang w:eastAsia="en-US"/>
        </w:rPr>
        <w:t>рвичных организаций по направлениям деятельности. Победителями стали:</w:t>
      </w:r>
    </w:p>
    <w:p w14:paraId="752A8EDB" w14:textId="77777777" w:rsidR="005A67AD" w:rsidRPr="00F416A7" w:rsidRDefault="00671EC9" w:rsidP="00671E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16A7">
        <w:rPr>
          <w:rFonts w:eastAsia="Calibri"/>
          <w:sz w:val="28"/>
          <w:szCs w:val="28"/>
          <w:lang w:eastAsia="en-US"/>
        </w:rPr>
        <w:t>По всем направлениям деятельности профсоюза сре</w:t>
      </w:r>
      <w:r w:rsidR="00DD0D5E" w:rsidRPr="00F416A7">
        <w:rPr>
          <w:rFonts w:eastAsia="Calibri"/>
          <w:sz w:val="28"/>
          <w:szCs w:val="28"/>
          <w:lang w:eastAsia="en-US"/>
        </w:rPr>
        <w:t>ди председателей первичных организаций</w:t>
      </w:r>
      <w:r w:rsidRPr="00F416A7">
        <w:rPr>
          <w:rFonts w:eastAsia="Calibri"/>
          <w:sz w:val="28"/>
          <w:szCs w:val="28"/>
          <w:lang w:eastAsia="en-US"/>
        </w:rPr>
        <w:t>:</w:t>
      </w:r>
    </w:p>
    <w:p w14:paraId="7CB76CED" w14:textId="77777777" w:rsidR="00E6109E" w:rsidRPr="00F416A7" w:rsidRDefault="00E6109E" w:rsidP="00671E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16A7">
        <w:rPr>
          <w:rFonts w:eastAsia="Calibri"/>
          <w:sz w:val="28"/>
          <w:szCs w:val="28"/>
          <w:lang w:eastAsia="en-US"/>
        </w:rPr>
        <w:t>Зименко И.В, председатель ППО МБОУ Весёловская СОШ №2,</w:t>
      </w:r>
      <w:r w:rsidR="009A10F8" w:rsidRPr="00F416A7">
        <w:rPr>
          <w:rFonts w:eastAsia="Calibri"/>
          <w:sz w:val="28"/>
          <w:szCs w:val="28"/>
          <w:lang w:eastAsia="en-US"/>
        </w:rPr>
        <w:t xml:space="preserve"> </w:t>
      </w:r>
      <w:r w:rsidRPr="00F416A7">
        <w:rPr>
          <w:rFonts w:eastAsia="Calibri"/>
          <w:sz w:val="28"/>
          <w:szCs w:val="28"/>
          <w:lang w:eastAsia="en-US"/>
        </w:rPr>
        <w:t xml:space="preserve">Аксененко </w:t>
      </w:r>
      <w:proofErr w:type="gramStart"/>
      <w:r w:rsidRPr="00F416A7">
        <w:rPr>
          <w:rFonts w:eastAsia="Calibri"/>
          <w:sz w:val="28"/>
          <w:szCs w:val="28"/>
          <w:lang w:eastAsia="en-US"/>
        </w:rPr>
        <w:t>Н.В. ,</w:t>
      </w:r>
      <w:proofErr w:type="gramEnd"/>
      <w:r w:rsidRPr="00F416A7">
        <w:rPr>
          <w:rFonts w:eastAsia="Calibri"/>
          <w:sz w:val="28"/>
          <w:szCs w:val="28"/>
          <w:lang w:eastAsia="en-US"/>
        </w:rPr>
        <w:t xml:space="preserve"> председатель ППО МБОУ Весёловская СОШ №1, Винникова В.В, председатель ППО МБДОУ детский сад №1 «Колокольчик».</w:t>
      </w:r>
    </w:p>
    <w:p w14:paraId="23DACC97" w14:textId="77777777" w:rsidR="00C43CA2" w:rsidRPr="00F416A7" w:rsidRDefault="00C43CA2" w:rsidP="0027469D">
      <w:pPr>
        <w:spacing w:line="360" w:lineRule="auto"/>
        <w:jc w:val="center"/>
        <w:rPr>
          <w:b/>
          <w:sz w:val="28"/>
          <w:szCs w:val="28"/>
        </w:rPr>
      </w:pPr>
    </w:p>
    <w:p w14:paraId="1BE78683" w14:textId="77777777" w:rsidR="0027469D" w:rsidRPr="00F416A7" w:rsidRDefault="0027469D" w:rsidP="0027469D">
      <w:pPr>
        <w:spacing w:line="360" w:lineRule="auto"/>
        <w:jc w:val="center"/>
        <w:rPr>
          <w:b/>
          <w:sz w:val="28"/>
          <w:szCs w:val="28"/>
        </w:rPr>
      </w:pPr>
      <w:r w:rsidRPr="00F416A7">
        <w:rPr>
          <w:b/>
          <w:sz w:val="28"/>
          <w:szCs w:val="28"/>
        </w:rPr>
        <w:t>Задачи на ближайшую перспективу:</w:t>
      </w:r>
    </w:p>
    <w:p w14:paraId="1C201846" w14:textId="77777777" w:rsidR="0027469D" w:rsidRPr="00F416A7" w:rsidRDefault="0027469D" w:rsidP="0027469D">
      <w:pPr>
        <w:spacing w:line="360" w:lineRule="auto"/>
        <w:jc w:val="both"/>
        <w:rPr>
          <w:sz w:val="28"/>
          <w:szCs w:val="28"/>
          <w:u w:val="single"/>
        </w:rPr>
      </w:pPr>
    </w:p>
    <w:p w14:paraId="164FF040" w14:textId="77777777" w:rsidR="0027469D" w:rsidRPr="00F416A7" w:rsidRDefault="0027469D" w:rsidP="0027469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F416A7">
        <w:rPr>
          <w:sz w:val="28"/>
          <w:szCs w:val="28"/>
        </w:rPr>
        <w:t>Продолжить анализ эффективности работы председателей первичных профсоюзных организаций, по результатам анализа провести собеседования, при необходимости – обновление актива.</w:t>
      </w:r>
    </w:p>
    <w:p w14:paraId="13C09148" w14:textId="77777777" w:rsidR="0027469D" w:rsidRPr="00F416A7" w:rsidRDefault="0027469D" w:rsidP="0027469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F416A7">
        <w:rPr>
          <w:sz w:val="28"/>
          <w:szCs w:val="28"/>
        </w:rPr>
        <w:lastRenderedPageBreak/>
        <w:t>Развивать практику обучения профсоюзного резерва.</w:t>
      </w:r>
    </w:p>
    <w:p w14:paraId="5D923C50" w14:textId="77777777" w:rsidR="0027469D" w:rsidRPr="00F416A7" w:rsidRDefault="0027469D" w:rsidP="0027469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F416A7">
        <w:rPr>
          <w:sz w:val="28"/>
          <w:szCs w:val="28"/>
        </w:rPr>
        <w:t>Продолжить работу профактива по проекту «Цифровой профсоюз»</w:t>
      </w:r>
    </w:p>
    <w:p w14:paraId="4E20BC01" w14:textId="77777777" w:rsidR="0027469D" w:rsidRPr="00F416A7" w:rsidRDefault="0027469D" w:rsidP="0027469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F416A7">
        <w:rPr>
          <w:sz w:val="28"/>
          <w:szCs w:val="28"/>
        </w:rPr>
        <w:t xml:space="preserve">Завершить перевод </w:t>
      </w:r>
      <w:proofErr w:type="gramStart"/>
      <w:r w:rsidRPr="00F416A7">
        <w:rPr>
          <w:sz w:val="28"/>
          <w:szCs w:val="28"/>
        </w:rPr>
        <w:t>районной  организации</w:t>
      </w:r>
      <w:proofErr w:type="gramEnd"/>
      <w:r w:rsidRPr="00F416A7">
        <w:rPr>
          <w:sz w:val="28"/>
          <w:szCs w:val="28"/>
        </w:rPr>
        <w:t xml:space="preserve"> в цифровой режим по вопросам учета, отчетности и электронного профсоюзного билета.</w:t>
      </w:r>
    </w:p>
    <w:p w14:paraId="58D93E44" w14:textId="77777777" w:rsidR="0027469D" w:rsidRPr="00F416A7" w:rsidRDefault="0027469D" w:rsidP="0027469D">
      <w:pPr>
        <w:spacing w:line="360" w:lineRule="auto"/>
        <w:ind w:firstLine="709"/>
        <w:jc w:val="both"/>
        <w:rPr>
          <w:rFonts w:eastAsia="Calibri"/>
          <w:noProof/>
          <w:sz w:val="28"/>
          <w:szCs w:val="28"/>
        </w:rPr>
      </w:pPr>
    </w:p>
    <w:p w14:paraId="2136909F" w14:textId="77777777" w:rsidR="00AE0B6E" w:rsidRPr="00F416A7" w:rsidRDefault="00AE0B6E" w:rsidP="00AE0B6E">
      <w:pPr>
        <w:spacing w:line="360" w:lineRule="auto"/>
        <w:ind w:firstLine="709"/>
        <w:jc w:val="center"/>
        <w:rPr>
          <w:rFonts w:eastAsia="Calibri"/>
          <w:b/>
          <w:noProof/>
          <w:sz w:val="28"/>
          <w:szCs w:val="28"/>
        </w:rPr>
      </w:pPr>
      <w:r w:rsidRPr="00F416A7">
        <w:rPr>
          <w:rFonts w:eastAsia="Calibri"/>
          <w:b/>
          <w:noProof/>
          <w:sz w:val="28"/>
          <w:szCs w:val="28"/>
        </w:rPr>
        <w:t>2.2 Финансовое укрепление организации</w:t>
      </w:r>
    </w:p>
    <w:p w14:paraId="4556D60A" w14:textId="77777777" w:rsidR="006F683A" w:rsidRPr="00F416A7" w:rsidRDefault="00AE0B6E" w:rsidP="00AE0B6E">
      <w:pPr>
        <w:spacing w:line="360" w:lineRule="auto"/>
        <w:ind w:firstLine="709"/>
        <w:jc w:val="both"/>
        <w:rPr>
          <w:rFonts w:eastAsia="Calibri"/>
          <w:noProof/>
          <w:sz w:val="28"/>
          <w:szCs w:val="28"/>
        </w:rPr>
      </w:pPr>
      <w:r w:rsidRPr="00F416A7">
        <w:rPr>
          <w:rFonts w:eastAsia="Calibri"/>
          <w:noProof/>
          <w:sz w:val="28"/>
          <w:szCs w:val="28"/>
        </w:rPr>
        <w:t>Продолжается работа по привлечению средств партнеров на проведение ряда направлений в работе. В целом, удалось сохранить уровень предыдущего года в вопрос</w:t>
      </w:r>
      <w:r w:rsidR="002042A9" w:rsidRPr="00F416A7">
        <w:rPr>
          <w:rFonts w:eastAsia="Calibri"/>
          <w:noProof/>
          <w:sz w:val="28"/>
          <w:szCs w:val="28"/>
        </w:rPr>
        <w:t xml:space="preserve">ах финансовой обеспеченности. </w:t>
      </w:r>
    </w:p>
    <w:p w14:paraId="2F5E12E7" w14:textId="77777777" w:rsidR="006F683A" w:rsidRPr="00F416A7" w:rsidRDefault="006F683A" w:rsidP="00F228E6">
      <w:pPr>
        <w:spacing w:line="360" w:lineRule="auto"/>
        <w:ind w:firstLine="709"/>
        <w:jc w:val="both"/>
        <w:rPr>
          <w:rFonts w:eastAsia="Calibri"/>
          <w:noProof/>
          <w:sz w:val="28"/>
          <w:szCs w:val="28"/>
        </w:rPr>
      </w:pPr>
    </w:p>
    <w:p w14:paraId="4707F685" w14:textId="77777777" w:rsidR="00AE0B6E" w:rsidRPr="00F416A7" w:rsidRDefault="00AE0B6E" w:rsidP="00AE0B6E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F416A7">
        <w:rPr>
          <w:rFonts w:eastAsia="Calibri"/>
          <w:b/>
          <w:sz w:val="28"/>
          <w:szCs w:val="28"/>
          <w:lang w:eastAsia="en-US"/>
        </w:rPr>
        <w:t>2.3</w:t>
      </w:r>
      <w:r w:rsidRPr="00F416A7">
        <w:rPr>
          <w:rFonts w:eastAsia="Calibri"/>
          <w:b/>
          <w:sz w:val="28"/>
          <w:szCs w:val="28"/>
          <w:lang w:eastAsia="en-US"/>
        </w:rPr>
        <w:tab/>
        <w:t xml:space="preserve"> Информационная работа</w:t>
      </w:r>
    </w:p>
    <w:p w14:paraId="1789148D" w14:textId="4E7D95E5" w:rsidR="00AE0B6E" w:rsidRPr="00F416A7" w:rsidRDefault="00635847" w:rsidP="00AE0B6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202</w:t>
      </w:r>
      <w:r w:rsidR="0087562A">
        <w:rPr>
          <w:rFonts w:eastAsia="Calibri"/>
          <w:sz w:val="28"/>
          <w:szCs w:val="28"/>
          <w:lang w:eastAsia="en-US"/>
        </w:rPr>
        <w:t>4</w:t>
      </w:r>
      <w:r w:rsidR="00AE0B6E" w:rsidRPr="00F416A7">
        <w:rPr>
          <w:rFonts w:eastAsia="Calibri"/>
          <w:sz w:val="28"/>
          <w:szCs w:val="28"/>
          <w:lang w:eastAsia="en-US"/>
        </w:rPr>
        <w:t xml:space="preserve"> год стал активным в совершенствовании информационной работы. </w:t>
      </w:r>
    </w:p>
    <w:p w14:paraId="00E61C99" w14:textId="7C30D777" w:rsidR="00AE0B6E" w:rsidRPr="00F416A7" w:rsidRDefault="009A10F8" w:rsidP="00AE0B6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16A7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A78C469" wp14:editId="4613C4BD">
            <wp:simplePos x="0" y="0"/>
            <wp:positionH relativeFrom="column">
              <wp:posOffset>-48260</wp:posOffset>
            </wp:positionH>
            <wp:positionV relativeFrom="paragraph">
              <wp:posOffset>561975</wp:posOffset>
            </wp:positionV>
            <wp:extent cx="4086860" cy="3065145"/>
            <wp:effectExtent l="0" t="0" r="8890" b="1905"/>
            <wp:wrapTight wrapText="bothSides">
              <wp:wrapPolygon edited="0">
                <wp:start x="0" y="0"/>
                <wp:lineTo x="0" y="21479"/>
                <wp:lineTo x="21546" y="21479"/>
                <wp:lineTo x="2154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ыв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5847">
        <w:rPr>
          <w:rFonts w:eastAsia="Calibri"/>
          <w:sz w:val="28"/>
          <w:szCs w:val="28"/>
          <w:lang w:eastAsia="en-US"/>
        </w:rPr>
        <w:t>В 202</w:t>
      </w:r>
      <w:r w:rsidR="0087562A">
        <w:rPr>
          <w:rFonts w:eastAsia="Calibri"/>
          <w:sz w:val="28"/>
          <w:szCs w:val="28"/>
          <w:lang w:eastAsia="en-US"/>
        </w:rPr>
        <w:t>4</w:t>
      </w:r>
      <w:r w:rsidR="00AE0B6E" w:rsidRPr="00F416A7">
        <w:rPr>
          <w:rFonts w:eastAsia="Calibri"/>
          <w:sz w:val="28"/>
          <w:szCs w:val="28"/>
          <w:lang w:eastAsia="en-US"/>
        </w:rPr>
        <w:t xml:space="preserve"> г. мы решали проблему общения с членами Профсоюза первичных организаций через собрания в режиме ВКС, напрямую участвовали на мероприятиях </w:t>
      </w:r>
      <w:proofErr w:type="gramStart"/>
      <w:r w:rsidR="00AE0B6E" w:rsidRPr="00F416A7">
        <w:rPr>
          <w:rFonts w:eastAsia="Calibri"/>
          <w:sz w:val="28"/>
          <w:szCs w:val="28"/>
          <w:lang w:eastAsia="en-US"/>
        </w:rPr>
        <w:t>в первичных профсоюзных организаций</w:t>
      </w:r>
      <w:proofErr w:type="gramEnd"/>
      <w:r w:rsidR="00AE0B6E" w:rsidRPr="00F416A7">
        <w:rPr>
          <w:rFonts w:eastAsia="Calibri"/>
          <w:sz w:val="28"/>
          <w:szCs w:val="28"/>
          <w:lang w:eastAsia="en-US"/>
        </w:rPr>
        <w:t>, таким образом, новые механизмы открыли безграничные возможности присутствия на любых мероприятиях.</w:t>
      </w:r>
      <w:r w:rsidRPr="00F416A7">
        <w:rPr>
          <w:rFonts w:eastAsia="Calibri"/>
          <w:sz w:val="28"/>
          <w:szCs w:val="28"/>
          <w:lang w:eastAsia="en-US"/>
        </w:rPr>
        <w:t xml:space="preserve"> </w:t>
      </w:r>
    </w:p>
    <w:p w14:paraId="16E3D5FA" w14:textId="77777777" w:rsidR="00AE0B6E" w:rsidRPr="00F416A7" w:rsidRDefault="00AE0B6E" w:rsidP="00AE0B6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16A7">
        <w:rPr>
          <w:rFonts w:eastAsia="Calibri"/>
          <w:sz w:val="28"/>
          <w:szCs w:val="28"/>
          <w:lang w:eastAsia="en-US"/>
        </w:rPr>
        <w:t>Для каждой первички направлялись Информационные листки по актуальным для рядовых членов Профсоюза проблемам для размещения в профсоюзных уголках.</w:t>
      </w:r>
    </w:p>
    <w:p w14:paraId="3D949ABC" w14:textId="67C29A92" w:rsidR="00763DF3" w:rsidRPr="00F416A7" w:rsidRDefault="00635847" w:rsidP="00F228E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202</w:t>
      </w:r>
      <w:r w:rsidR="0087562A">
        <w:rPr>
          <w:rFonts w:eastAsia="Calibri"/>
          <w:sz w:val="28"/>
          <w:szCs w:val="28"/>
          <w:lang w:eastAsia="en-US"/>
        </w:rPr>
        <w:t>4</w:t>
      </w:r>
      <w:r w:rsidR="005D7864" w:rsidRPr="00F416A7">
        <w:rPr>
          <w:rFonts w:eastAsia="Calibri"/>
          <w:sz w:val="28"/>
          <w:szCs w:val="28"/>
          <w:lang w:eastAsia="en-US"/>
        </w:rPr>
        <w:t xml:space="preserve"> г. еще большую активность получила раб</w:t>
      </w:r>
      <w:r w:rsidR="002A28BB" w:rsidRPr="00F416A7">
        <w:rPr>
          <w:rFonts w:eastAsia="Calibri"/>
          <w:sz w:val="28"/>
          <w:szCs w:val="28"/>
          <w:lang w:eastAsia="en-US"/>
        </w:rPr>
        <w:t xml:space="preserve">ота через соцсети. К примеру, </w:t>
      </w:r>
      <w:r w:rsidR="005D7864" w:rsidRPr="00F416A7">
        <w:rPr>
          <w:rFonts w:eastAsia="Calibri"/>
          <w:sz w:val="28"/>
          <w:szCs w:val="28"/>
          <w:lang w:eastAsia="en-US"/>
        </w:rPr>
        <w:t>ВКонтакте активно работают группы «Проф</w:t>
      </w:r>
      <w:r w:rsidR="002A28BB" w:rsidRPr="00F416A7">
        <w:rPr>
          <w:rFonts w:eastAsia="Calibri"/>
          <w:sz w:val="28"/>
          <w:szCs w:val="28"/>
          <w:lang w:eastAsia="en-US"/>
        </w:rPr>
        <w:t xml:space="preserve">союз образования Весёловского </w:t>
      </w:r>
      <w:r w:rsidR="005D7864" w:rsidRPr="00F416A7">
        <w:rPr>
          <w:rFonts w:eastAsia="Calibri"/>
          <w:sz w:val="28"/>
          <w:szCs w:val="28"/>
          <w:lang w:eastAsia="en-US"/>
        </w:rPr>
        <w:t>района», «Совет м</w:t>
      </w:r>
      <w:r w:rsidR="002A28BB" w:rsidRPr="00F416A7">
        <w:rPr>
          <w:rFonts w:eastAsia="Calibri"/>
          <w:sz w:val="28"/>
          <w:szCs w:val="28"/>
          <w:lang w:eastAsia="en-US"/>
        </w:rPr>
        <w:t>олодых педагогов Весёловского</w:t>
      </w:r>
      <w:r w:rsidR="005D7864" w:rsidRPr="00F416A7">
        <w:rPr>
          <w:rFonts w:eastAsia="Calibri"/>
          <w:sz w:val="28"/>
          <w:szCs w:val="28"/>
          <w:lang w:eastAsia="en-US"/>
        </w:rPr>
        <w:t xml:space="preserve"> района»</w:t>
      </w:r>
      <w:r w:rsidR="009A10F8" w:rsidRPr="00F416A7">
        <w:rPr>
          <w:rFonts w:eastAsia="Calibri"/>
          <w:sz w:val="28"/>
          <w:szCs w:val="28"/>
          <w:lang w:eastAsia="en-US"/>
        </w:rPr>
        <w:t xml:space="preserve">. </w:t>
      </w:r>
      <w:r>
        <w:rPr>
          <w:rFonts w:eastAsia="Calibri"/>
          <w:sz w:val="28"/>
          <w:szCs w:val="28"/>
          <w:lang w:eastAsia="en-US"/>
        </w:rPr>
        <w:t>В 202</w:t>
      </w:r>
      <w:r w:rsidR="0087562A">
        <w:rPr>
          <w:rFonts w:eastAsia="Calibri"/>
          <w:sz w:val="28"/>
          <w:szCs w:val="28"/>
          <w:lang w:eastAsia="en-US"/>
        </w:rPr>
        <w:t>4</w:t>
      </w:r>
      <w:r w:rsidR="00763DF3" w:rsidRPr="00F416A7">
        <w:rPr>
          <w:rFonts w:eastAsia="Calibri"/>
          <w:sz w:val="28"/>
          <w:szCs w:val="28"/>
          <w:lang w:eastAsia="en-US"/>
        </w:rPr>
        <w:t>г. продолжалась активная работа по реализации проекта «Цифровой Профсоюз», в системе АИС были зарегистрированы</w:t>
      </w:r>
      <w:r w:rsidR="002A28BB" w:rsidRPr="00F416A7">
        <w:rPr>
          <w:rFonts w:eastAsia="Calibri"/>
          <w:sz w:val="28"/>
          <w:szCs w:val="28"/>
          <w:lang w:eastAsia="en-US"/>
        </w:rPr>
        <w:t xml:space="preserve"> все члены</w:t>
      </w:r>
      <w:r w:rsidR="00763DF3" w:rsidRPr="00F416A7">
        <w:rPr>
          <w:rFonts w:eastAsia="Calibri"/>
          <w:sz w:val="28"/>
          <w:szCs w:val="28"/>
          <w:lang w:eastAsia="en-US"/>
        </w:rPr>
        <w:t xml:space="preserve"> профсоюза.</w:t>
      </w:r>
    </w:p>
    <w:p w14:paraId="0900E525" w14:textId="77777777" w:rsidR="009A10F8" w:rsidRPr="00F416A7" w:rsidRDefault="009A10F8" w:rsidP="00A7503E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</w:p>
    <w:p w14:paraId="02637923" w14:textId="77777777" w:rsidR="00A7503E" w:rsidRPr="00F416A7" w:rsidRDefault="00A7503E" w:rsidP="00A7503E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F416A7">
        <w:rPr>
          <w:rFonts w:eastAsia="Calibri"/>
          <w:b/>
          <w:sz w:val="28"/>
          <w:szCs w:val="28"/>
          <w:lang w:eastAsia="en-US"/>
        </w:rPr>
        <w:lastRenderedPageBreak/>
        <w:t>Задачи на ближайшую перспективу:</w:t>
      </w:r>
    </w:p>
    <w:p w14:paraId="3D2AEC23" w14:textId="77777777" w:rsidR="00A7503E" w:rsidRPr="00F416A7" w:rsidRDefault="00A7503E" w:rsidP="00A7503E">
      <w:pPr>
        <w:pStyle w:val="a3"/>
        <w:numPr>
          <w:ilvl w:val="0"/>
          <w:numId w:val="22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F416A7">
        <w:rPr>
          <w:rFonts w:eastAsia="Calibri"/>
          <w:sz w:val="28"/>
          <w:szCs w:val="28"/>
          <w:lang w:eastAsia="en-US"/>
        </w:rPr>
        <w:t>Работать над увеличением числа подписчиков в социальных сетях, созданием своих групп в первичках.</w:t>
      </w:r>
    </w:p>
    <w:p w14:paraId="32B1CBF1" w14:textId="77777777" w:rsidR="00A7503E" w:rsidRPr="00F416A7" w:rsidRDefault="00A7503E" w:rsidP="00A7503E">
      <w:pPr>
        <w:pStyle w:val="a3"/>
        <w:numPr>
          <w:ilvl w:val="0"/>
          <w:numId w:val="22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F416A7">
        <w:rPr>
          <w:rFonts w:eastAsia="Calibri"/>
          <w:sz w:val="28"/>
          <w:szCs w:val="28"/>
          <w:lang w:eastAsia="en-US"/>
        </w:rPr>
        <w:t>Добиться увеличения подписки на профсоюзн</w:t>
      </w:r>
      <w:r w:rsidR="002A28BB" w:rsidRPr="00F416A7">
        <w:rPr>
          <w:rFonts w:eastAsia="Calibri"/>
          <w:sz w:val="28"/>
          <w:szCs w:val="28"/>
          <w:lang w:eastAsia="en-US"/>
        </w:rPr>
        <w:t>ые издания «Мой Профсоюз», «Солидарность».</w:t>
      </w:r>
    </w:p>
    <w:p w14:paraId="69E9A322" w14:textId="77777777" w:rsidR="00A7503E" w:rsidRPr="00F416A7" w:rsidRDefault="00A7503E" w:rsidP="00A7503E">
      <w:pPr>
        <w:pStyle w:val="a3"/>
        <w:numPr>
          <w:ilvl w:val="0"/>
          <w:numId w:val="22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F416A7">
        <w:rPr>
          <w:rFonts w:eastAsia="Calibri"/>
          <w:sz w:val="28"/>
          <w:szCs w:val="28"/>
          <w:lang w:eastAsia="en-US"/>
        </w:rPr>
        <w:t>Существенно увеличить свое присутствие и включать профсоюзную повестку при проведении мероприятий социальных партнеров.</w:t>
      </w:r>
    </w:p>
    <w:p w14:paraId="43242D3D" w14:textId="77777777" w:rsidR="00B02104" w:rsidRPr="00F416A7" w:rsidRDefault="00A7503E" w:rsidP="00A7503E">
      <w:pPr>
        <w:pStyle w:val="a3"/>
        <w:numPr>
          <w:ilvl w:val="0"/>
          <w:numId w:val="22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F416A7">
        <w:rPr>
          <w:rFonts w:eastAsia="Calibri"/>
          <w:sz w:val="28"/>
          <w:szCs w:val="28"/>
          <w:lang w:eastAsia="en-US"/>
        </w:rPr>
        <w:t>Продолжить работу по созданию страничек профсоюзных организаций на сайтах образовательных организаций.</w:t>
      </w:r>
    </w:p>
    <w:p w14:paraId="5DE8477D" w14:textId="77777777" w:rsidR="00A7503E" w:rsidRPr="00F416A7" w:rsidRDefault="00A7503E" w:rsidP="00C43CA2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14:paraId="330B6772" w14:textId="77777777" w:rsidR="00763DF3" w:rsidRPr="00F416A7" w:rsidRDefault="00763DF3" w:rsidP="00E37E39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F416A7">
        <w:rPr>
          <w:rFonts w:eastAsia="Calibri"/>
          <w:b/>
          <w:sz w:val="28"/>
          <w:szCs w:val="28"/>
          <w:lang w:eastAsia="en-US"/>
        </w:rPr>
        <w:t>3.</w:t>
      </w:r>
      <w:r w:rsidRPr="00F416A7">
        <w:rPr>
          <w:rFonts w:eastAsia="Calibri"/>
          <w:b/>
          <w:sz w:val="28"/>
          <w:szCs w:val="28"/>
          <w:lang w:eastAsia="en-US"/>
        </w:rPr>
        <w:tab/>
        <w:t>Социальное партнёрство</w:t>
      </w:r>
    </w:p>
    <w:p w14:paraId="578C3C81" w14:textId="77777777" w:rsidR="00763DF3" w:rsidRPr="00F416A7" w:rsidRDefault="00763DF3" w:rsidP="00763DF3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F416A7">
        <w:rPr>
          <w:rFonts w:eastAsia="Calibri"/>
          <w:b/>
          <w:sz w:val="28"/>
          <w:szCs w:val="28"/>
          <w:lang w:eastAsia="en-US"/>
        </w:rPr>
        <w:t>3.1</w:t>
      </w:r>
      <w:r w:rsidRPr="00F416A7">
        <w:rPr>
          <w:rFonts w:eastAsia="Calibri"/>
          <w:b/>
          <w:sz w:val="28"/>
          <w:szCs w:val="28"/>
          <w:lang w:eastAsia="en-US"/>
        </w:rPr>
        <w:tab/>
        <w:t xml:space="preserve"> Взаимодействие с социальными партнерами</w:t>
      </w:r>
    </w:p>
    <w:p w14:paraId="39FA14A1" w14:textId="2AA38548" w:rsidR="00763DF3" w:rsidRPr="00F416A7" w:rsidRDefault="00635847" w:rsidP="00763DF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202</w:t>
      </w:r>
      <w:r w:rsidR="0087562A">
        <w:rPr>
          <w:rFonts w:eastAsia="Calibri"/>
          <w:sz w:val="28"/>
          <w:szCs w:val="28"/>
          <w:lang w:eastAsia="en-US"/>
        </w:rPr>
        <w:t>4</w:t>
      </w:r>
      <w:r w:rsidR="00763DF3" w:rsidRPr="00F416A7">
        <w:rPr>
          <w:rFonts w:eastAsia="Calibri"/>
          <w:sz w:val="28"/>
          <w:szCs w:val="28"/>
          <w:lang w:eastAsia="en-US"/>
        </w:rPr>
        <w:t xml:space="preserve"> г. была продолжена работа по взаимовыгодному сотрудничеству с социальными партнерами. </w:t>
      </w:r>
    </w:p>
    <w:p w14:paraId="49F63051" w14:textId="77777777" w:rsidR="00763DF3" w:rsidRPr="00F416A7" w:rsidRDefault="002A28BB" w:rsidP="009A10F8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416A7">
        <w:rPr>
          <w:rFonts w:eastAsia="Calibri"/>
          <w:sz w:val="28"/>
          <w:szCs w:val="28"/>
          <w:lang w:eastAsia="en-US"/>
        </w:rPr>
        <w:t>М</w:t>
      </w:r>
      <w:r w:rsidR="00763DF3" w:rsidRPr="00F416A7">
        <w:rPr>
          <w:rFonts w:eastAsia="Calibri"/>
          <w:sz w:val="28"/>
          <w:szCs w:val="28"/>
          <w:lang w:eastAsia="en-US"/>
        </w:rPr>
        <w:t xml:space="preserve">ного внимания уделялось постоянному взаимодействию </w:t>
      </w:r>
      <w:proofErr w:type="gramStart"/>
      <w:r w:rsidR="00763DF3" w:rsidRPr="00F416A7">
        <w:rPr>
          <w:rFonts w:eastAsia="Calibri"/>
          <w:sz w:val="28"/>
          <w:szCs w:val="28"/>
          <w:lang w:eastAsia="en-US"/>
        </w:rPr>
        <w:t xml:space="preserve">с </w:t>
      </w:r>
      <w:r w:rsidR="00E37E39" w:rsidRPr="00F416A7">
        <w:rPr>
          <w:rFonts w:eastAsia="Calibri"/>
          <w:sz w:val="28"/>
          <w:szCs w:val="28"/>
          <w:lang w:eastAsia="en-US"/>
        </w:rPr>
        <w:t xml:space="preserve"> районным</w:t>
      </w:r>
      <w:proofErr w:type="gramEnd"/>
      <w:r w:rsidR="00E37E39" w:rsidRPr="00F416A7">
        <w:rPr>
          <w:rFonts w:eastAsia="Calibri"/>
          <w:sz w:val="28"/>
          <w:szCs w:val="28"/>
          <w:lang w:eastAsia="en-US"/>
        </w:rPr>
        <w:t xml:space="preserve"> отделом образования</w:t>
      </w:r>
      <w:r w:rsidR="00763DF3" w:rsidRPr="00F416A7">
        <w:rPr>
          <w:rFonts w:eastAsia="Calibri"/>
          <w:sz w:val="28"/>
          <w:szCs w:val="28"/>
          <w:lang w:eastAsia="en-US"/>
        </w:rPr>
        <w:t xml:space="preserve"> по различны</w:t>
      </w:r>
      <w:r w:rsidR="00E37E39" w:rsidRPr="00F416A7">
        <w:rPr>
          <w:rFonts w:eastAsia="Calibri"/>
          <w:sz w:val="28"/>
          <w:szCs w:val="28"/>
          <w:lang w:eastAsia="en-US"/>
        </w:rPr>
        <w:t xml:space="preserve">м вопросам, с которыми в районный </w:t>
      </w:r>
      <w:r w:rsidR="00763DF3" w:rsidRPr="00F416A7">
        <w:rPr>
          <w:rFonts w:eastAsia="Calibri"/>
          <w:sz w:val="28"/>
          <w:szCs w:val="28"/>
          <w:lang w:eastAsia="en-US"/>
        </w:rPr>
        <w:t xml:space="preserve"> комитет Профсоюза обращались педработники. Это вопросы режима работы, оплаты труда, соблюдения норм охраны здоровья.</w:t>
      </w:r>
      <w:r w:rsidR="009A10F8" w:rsidRPr="00F416A7">
        <w:rPr>
          <w:rFonts w:eastAsia="Calibri"/>
          <w:sz w:val="28"/>
          <w:szCs w:val="28"/>
          <w:lang w:eastAsia="en-US"/>
        </w:rPr>
        <w:t xml:space="preserve"> </w:t>
      </w:r>
    </w:p>
    <w:p w14:paraId="04A86660" w14:textId="77777777" w:rsidR="0087299B" w:rsidRPr="00F416A7" w:rsidRDefault="009A10F8" w:rsidP="0087299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16A7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F6F6345" wp14:editId="6F403B62">
            <wp:simplePos x="0" y="0"/>
            <wp:positionH relativeFrom="column">
              <wp:posOffset>99060</wp:posOffset>
            </wp:positionH>
            <wp:positionV relativeFrom="paragraph">
              <wp:posOffset>10160</wp:posOffset>
            </wp:positionV>
            <wp:extent cx="3789680" cy="2842260"/>
            <wp:effectExtent l="0" t="0" r="1270" b="0"/>
            <wp:wrapTight wrapText="bothSides">
              <wp:wrapPolygon edited="0">
                <wp:start x="0" y="0"/>
                <wp:lineTo x="0" y="21426"/>
                <wp:lineTo x="21499" y="21426"/>
                <wp:lineTo x="2149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GOgD4OJXZ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68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99B" w:rsidRPr="00F416A7">
        <w:rPr>
          <w:rFonts w:eastAsia="Calibri"/>
          <w:sz w:val="28"/>
          <w:szCs w:val="28"/>
          <w:lang w:eastAsia="en-US"/>
        </w:rPr>
        <w:t xml:space="preserve">     </w:t>
      </w:r>
      <w:r w:rsidR="002A28BB" w:rsidRPr="00F416A7">
        <w:rPr>
          <w:rFonts w:eastAsia="Calibri"/>
          <w:sz w:val="28"/>
          <w:szCs w:val="28"/>
          <w:lang w:eastAsia="en-US"/>
        </w:rPr>
        <w:t xml:space="preserve">Весёловская </w:t>
      </w:r>
      <w:r w:rsidR="0087299B" w:rsidRPr="00F416A7">
        <w:rPr>
          <w:rFonts w:eastAsia="Calibri"/>
          <w:sz w:val="28"/>
          <w:szCs w:val="28"/>
          <w:lang w:eastAsia="en-US"/>
        </w:rPr>
        <w:t xml:space="preserve">районная организация профсоюза продолжает взаимодействовать </w:t>
      </w:r>
      <w:proofErr w:type="gramStart"/>
      <w:r w:rsidR="0087299B" w:rsidRPr="00F416A7">
        <w:rPr>
          <w:rFonts w:eastAsia="Calibri"/>
          <w:sz w:val="28"/>
          <w:szCs w:val="28"/>
          <w:lang w:eastAsia="en-US"/>
        </w:rPr>
        <w:t>в  работе</w:t>
      </w:r>
      <w:proofErr w:type="gramEnd"/>
      <w:r w:rsidR="0087299B" w:rsidRPr="00F416A7">
        <w:rPr>
          <w:rFonts w:eastAsia="Calibri"/>
          <w:sz w:val="28"/>
          <w:szCs w:val="28"/>
          <w:lang w:eastAsia="en-US"/>
        </w:rPr>
        <w:t xml:space="preserve">  </w:t>
      </w:r>
      <w:r w:rsidR="002A28BB" w:rsidRPr="00F416A7">
        <w:rPr>
          <w:rFonts w:eastAsia="Calibri"/>
          <w:sz w:val="28"/>
          <w:szCs w:val="28"/>
          <w:lang w:eastAsia="en-US"/>
        </w:rPr>
        <w:t>с администрацией Весёловского</w:t>
      </w:r>
      <w:r w:rsidR="0087299B" w:rsidRPr="00F416A7">
        <w:rPr>
          <w:rFonts w:eastAsia="Calibri"/>
          <w:sz w:val="28"/>
          <w:szCs w:val="28"/>
          <w:lang w:eastAsia="en-US"/>
        </w:rPr>
        <w:t xml:space="preserve"> района, отделом образования и руководителями образовательных организаций, Депутатами разного уров</w:t>
      </w:r>
      <w:r w:rsidR="002A28BB" w:rsidRPr="00F416A7">
        <w:rPr>
          <w:rFonts w:eastAsia="Calibri"/>
          <w:sz w:val="28"/>
          <w:szCs w:val="28"/>
          <w:lang w:eastAsia="en-US"/>
        </w:rPr>
        <w:t>ня и другими партнерами, которое</w:t>
      </w:r>
      <w:r w:rsidR="0087299B" w:rsidRPr="00F416A7">
        <w:rPr>
          <w:rFonts w:eastAsia="Calibri"/>
          <w:sz w:val="28"/>
          <w:szCs w:val="28"/>
          <w:lang w:eastAsia="en-US"/>
        </w:rPr>
        <w:t xml:space="preserve"> заключается в следующем:</w:t>
      </w:r>
    </w:p>
    <w:p w14:paraId="4B6C2746" w14:textId="77777777" w:rsidR="0087299B" w:rsidRPr="00F416A7" w:rsidRDefault="0087299B" w:rsidP="0087299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16A7">
        <w:rPr>
          <w:rFonts w:eastAsia="Calibri"/>
          <w:sz w:val="28"/>
          <w:szCs w:val="28"/>
          <w:lang w:eastAsia="en-US"/>
        </w:rPr>
        <w:t>•</w:t>
      </w:r>
      <w:r w:rsidRPr="00F416A7">
        <w:rPr>
          <w:rFonts w:eastAsia="Calibri"/>
          <w:sz w:val="28"/>
          <w:szCs w:val="28"/>
          <w:lang w:eastAsia="en-US"/>
        </w:rPr>
        <w:tab/>
      </w:r>
      <w:r w:rsidRPr="00F416A7">
        <w:rPr>
          <w:rFonts w:eastAsia="Calibri"/>
          <w:sz w:val="28"/>
          <w:szCs w:val="28"/>
          <w:lang w:eastAsia="en-US"/>
        </w:rPr>
        <w:tab/>
        <w:t>от авторитета, массовости организации, уровня компетентности профсоюзных лидеров в вопросах нормативной базы, трудового законодательства зависит качество взаимодействия, его эффективность;</w:t>
      </w:r>
    </w:p>
    <w:p w14:paraId="0F2B7D54" w14:textId="77777777" w:rsidR="0087299B" w:rsidRPr="00F416A7" w:rsidRDefault="0087299B" w:rsidP="0087299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16A7">
        <w:rPr>
          <w:rFonts w:eastAsia="Calibri"/>
          <w:sz w:val="28"/>
          <w:szCs w:val="28"/>
          <w:lang w:eastAsia="en-US"/>
        </w:rPr>
        <w:lastRenderedPageBreak/>
        <w:t>•</w:t>
      </w:r>
      <w:r w:rsidRPr="00F416A7">
        <w:rPr>
          <w:rFonts w:eastAsia="Calibri"/>
          <w:sz w:val="28"/>
          <w:szCs w:val="28"/>
          <w:lang w:eastAsia="en-US"/>
        </w:rPr>
        <w:tab/>
      </w:r>
      <w:r w:rsidRPr="00F416A7">
        <w:rPr>
          <w:rFonts w:eastAsia="Calibri"/>
          <w:sz w:val="28"/>
          <w:szCs w:val="28"/>
          <w:lang w:eastAsia="en-US"/>
        </w:rPr>
        <w:tab/>
        <w:t>от мнения работодателя о полезности и востребованности организации и для членов профсоюза, и для самих работодателей зависит численность организации;</w:t>
      </w:r>
    </w:p>
    <w:p w14:paraId="1273AB47" w14:textId="77777777" w:rsidR="0087299B" w:rsidRPr="00F416A7" w:rsidRDefault="0087299B" w:rsidP="0087299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16A7">
        <w:rPr>
          <w:rFonts w:eastAsia="Calibri"/>
          <w:sz w:val="28"/>
          <w:szCs w:val="28"/>
          <w:lang w:eastAsia="en-US"/>
        </w:rPr>
        <w:t>•</w:t>
      </w:r>
      <w:r w:rsidRPr="00F416A7">
        <w:rPr>
          <w:rFonts w:eastAsia="Calibri"/>
          <w:sz w:val="28"/>
          <w:szCs w:val="28"/>
          <w:lang w:eastAsia="en-US"/>
        </w:rPr>
        <w:tab/>
      </w:r>
      <w:r w:rsidRPr="00F416A7">
        <w:rPr>
          <w:rFonts w:eastAsia="Calibri"/>
          <w:sz w:val="28"/>
          <w:szCs w:val="28"/>
          <w:lang w:eastAsia="en-US"/>
        </w:rPr>
        <w:tab/>
        <w:t>от количества сторонников в гражданском обществе во многом зависит узнаваемость организации, общественное мнение по проблеме, а значит и оперативность решения проблем.</w:t>
      </w:r>
    </w:p>
    <w:p w14:paraId="7A7E7943" w14:textId="77777777" w:rsidR="0087299B" w:rsidRPr="00F416A7" w:rsidRDefault="0087299B" w:rsidP="0087299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16A7">
        <w:rPr>
          <w:rFonts w:eastAsia="Calibri"/>
          <w:sz w:val="28"/>
          <w:szCs w:val="28"/>
          <w:lang w:eastAsia="en-US"/>
        </w:rPr>
        <w:t xml:space="preserve">     Основой социального партнерства является система Соглашений и коллективных договоров.</w:t>
      </w:r>
    </w:p>
    <w:p w14:paraId="60FF0190" w14:textId="38622DF2" w:rsidR="00763DF3" w:rsidRPr="00F416A7" w:rsidRDefault="002A28BB" w:rsidP="00E37E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16A7">
        <w:rPr>
          <w:rFonts w:eastAsia="Calibri"/>
          <w:sz w:val="28"/>
          <w:szCs w:val="28"/>
          <w:lang w:eastAsia="en-US"/>
        </w:rPr>
        <w:t>В 202</w:t>
      </w:r>
      <w:r w:rsidR="0087562A">
        <w:rPr>
          <w:rFonts w:eastAsia="Calibri"/>
          <w:sz w:val="28"/>
          <w:szCs w:val="28"/>
          <w:lang w:eastAsia="en-US"/>
        </w:rPr>
        <w:t>4</w:t>
      </w:r>
      <w:r w:rsidR="00E37E39" w:rsidRPr="00F416A7">
        <w:rPr>
          <w:rFonts w:eastAsia="Calibri"/>
          <w:sz w:val="28"/>
          <w:szCs w:val="28"/>
          <w:lang w:eastAsia="en-US"/>
        </w:rPr>
        <w:t xml:space="preserve"> г. активно велась работа по заключению коллективных договоров в образовательных организациях. Колле</w:t>
      </w:r>
      <w:r w:rsidRPr="00F416A7">
        <w:rPr>
          <w:rFonts w:eastAsia="Calibri"/>
          <w:sz w:val="28"/>
          <w:szCs w:val="28"/>
          <w:lang w:eastAsia="en-US"/>
        </w:rPr>
        <w:t>ктивные договоры действуют в 18</w:t>
      </w:r>
      <w:r w:rsidR="00E37E39" w:rsidRPr="00F416A7">
        <w:rPr>
          <w:rFonts w:eastAsia="Calibri"/>
          <w:sz w:val="28"/>
          <w:szCs w:val="28"/>
          <w:lang w:eastAsia="en-US"/>
        </w:rPr>
        <w:t xml:space="preserve"> об</w:t>
      </w:r>
      <w:r w:rsidR="0018538C" w:rsidRPr="00F416A7">
        <w:rPr>
          <w:rFonts w:eastAsia="Calibri"/>
          <w:sz w:val="28"/>
          <w:szCs w:val="28"/>
          <w:lang w:eastAsia="en-US"/>
        </w:rPr>
        <w:t>разовательных организациях (</w:t>
      </w:r>
      <w:r w:rsidRPr="00F416A7">
        <w:rPr>
          <w:rFonts w:eastAsia="Calibri"/>
          <w:sz w:val="28"/>
          <w:szCs w:val="28"/>
          <w:lang w:eastAsia="en-US"/>
        </w:rPr>
        <w:t>10</w:t>
      </w:r>
      <w:r w:rsidR="00E37E39" w:rsidRPr="00F416A7">
        <w:rPr>
          <w:rFonts w:eastAsia="Calibri"/>
          <w:sz w:val="28"/>
          <w:szCs w:val="28"/>
          <w:lang w:eastAsia="en-US"/>
        </w:rPr>
        <w:t xml:space="preserve">0%), все они проходили предварительную экспертизу в </w:t>
      </w:r>
      <w:r w:rsidRPr="00F416A7">
        <w:rPr>
          <w:rFonts w:eastAsia="Calibri"/>
          <w:sz w:val="28"/>
          <w:szCs w:val="28"/>
          <w:lang w:eastAsia="en-US"/>
        </w:rPr>
        <w:t xml:space="preserve">райкоме </w:t>
      </w:r>
      <w:r w:rsidR="00E37E39" w:rsidRPr="00F416A7">
        <w:rPr>
          <w:rFonts w:eastAsia="Calibri"/>
          <w:sz w:val="28"/>
          <w:szCs w:val="28"/>
          <w:lang w:eastAsia="en-US"/>
        </w:rPr>
        <w:t xml:space="preserve">Профсоюза перед уведомительной регистрацией. В работе используем типовой Макет коллективного договора, </w:t>
      </w:r>
      <w:proofErr w:type="gramStart"/>
      <w:r w:rsidR="00E37E39" w:rsidRPr="00F416A7">
        <w:rPr>
          <w:rFonts w:eastAsia="Calibri"/>
          <w:sz w:val="28"/>
          <w:szCs w:val="28"/>
          <w:lang w:eastAsia="en-US"/>
        </w:rPr>
        <w:t xml:space="preserve">который </w:t>
      </w:r>
      <w:r w:rsidRPr="00F416A7">
        <w:rPr>
          <w:rFonts w:eastAsia="Calibri"/>
          <w:sz w:val="28"/>
          <w:szCs w:val="28"/>
          <w:lang w:eastAsia="en-US"/>
        </w:rPr>
        <w:t xml:space="preserve"> подготовил</w:t>
      </w:r>
      <w:proofErr w:type="gramEnd"/>
      <w:r w:rsidRPr="00F416A7">
        <w:rPr>
          <w:rFonts w:eastAsia="Calibri"/>
          <w:sz w:val="28"/>
          <w:szCs w:val="28"/>
          <w:lang w:eastAsia="en-US"/>
        </w:rPr>
        <w:t xml:space="preserve"> областной</w:t>
      </w:r>
      <w:r w:rsidR="00E37E39" w:rsidRPr="00F416A7">
        <w:rPr>
          <w:rFonts w:eastAsia="Calibri"/>
          <w:sz w:val="28"/>
          <w:szCs w:val="28"/>
          <w:lang w:eastAsia="en-US"/>
        </w:rPr>
        <w:t xml:space="preserve"> комитет Профсоюза на осно</w:t>
      </w:r>
      <w:r w:rsidR="0018538C" w:rsidRPr="00F416A7">
        <w:rPr>
          <w:rFonts w:eastAsia="Calibri"/>
          <w:sz w:val="28"/>
          <w:szCs w:val="28"/>
          <w:lang w:eastAsia="en-US"/>
        </w:rPr>
        <w:t>ве рекомендаций ЦС Профсоюза.</w:t>
      </w:r>
    </w:p>
    <w:p w14:paraId="31EBE5D4" w14:textId="77777777" w:rsidR="0018538C" w:rsidRPr="00F416A7" w:rsidRDefault="0018538C" w:rsidP="00C43CA2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14:paraId="41DCBACD" w14:textId="77777777" w:rsidR="0018538C" w:rsidRPr="00F416A7" w:rsidRDefault="0018538C" w:rsidP="0018538C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F416A7">
        <w:rPr>
          <w:rFonts w:eastAsia="Calibri"/>
          <w:b/>
          <w:sz w:val="28"/>
          <w:szCs w:val="28"/>
          <w:lang w:eastAsia="en-US"/>
        </w:rPr>
        <w:t>3.2</w:t>
      </w:r>
      <w:r w:rsidRPr="00F416A7">
        <w:rPr>
          <w:rFonts w:eastAsia="Calibri"/>
          <w:b/>
          <w:sz w:val="28"/>
          <w:szCs w:val="28"/>
          <w:lang w:eastAsia="en-US"/>
        </w:rPr>
        <w:tab/>
        <w:t>Содействие сохранению и развитию дополнительных мер соцподдержки работников отрасли</w:t>
      </w:r>
    </w:p>
    <w:p w14:paraId="4BF71A92" w14:textId="77777777" w:rsidR="0018538C" w:rsidRPr="00F416A7" w:rsidRDefault="0018538C" w:rsidP="0018538C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16A7">
        <w:rPr>
          <w:rFonts w:eastAsia="Calibri"/>
          <w:sz w:val="28"/>
          <w:szCs w:val="28"/>
          <w:lang w:eastAsia="en-US"/>
        </w:rPr>
        <w:t xml:space="preserve">В </w:t>
      </w:r>
      <w:r w:rsidR="002A28BB" w:rsidRPr="00F416A7">
        <w:rPr>
          <w:rFonts w:eastAsia="Calibri"/>
          <w:sz w:val="28"/>
          <w:szCs w:val="28"/>
          <w:lang w:eastAsia="en-US"/>
        </w:rPr>
        <w:t xml:space="preserve">Ростовской области </w:t>
      </w:r>
      <w:r w:rsidRPr="00F416A7">
        <w:rPr>
          <w:rFonts w:eastAsia="Calibri"/>
          <w:sz w:val="28"/>
          <w:szCs w:val="28"/>
          <w:lang w:eastAsia="en-US"/>
        </w:rPr>
        <w:t>действует большой пакет мер социальной поддержки работников образо</w:t>
      </w:r>
      <w:r w:rsidR="002A28BB" w:rsidRPr="00F416A7">
        <w:rPr>
          <w:rFonts w:eastAsia="Calibri"/>
          <w:sz w:val="28"/>
          <w:szCs w:val="28"/>
          <w:lang w:eastAsia="en-US"/>
        </w:rPr>
        <w:t>вания, финансируемый из областного</w:t>
      </w:r>
      <w:r w:rsidRPr="00F416A7">
        <w:rPr>
          <w:rFonts w:eastAsia="Calibri"/>
          <w:sz w:val="28"/>
          <w:szCs w:val="28"/>
          <w:lang w:eastAsia="en-US"/>
        </w:rPr>
        <w:t xml:space="preserve"> бюджета.</w:t>
      </w:r>
    </w:p>
    <w:p w14:paraId="61C3338C" w14:textId="1827EC9A" w:rsidR="0018538C" w:rsidRPr="00F416A7" w:rsidRDefault="00635847" w:rsidP="0018538C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202</w:t>
      </w:r>
      <w:r w:rsidR="0087562A">
        <w:rPr>
          <w:rFonts w:eastAsia="Calibri"/>
          <w:sz w:val="28"/>
          <w:szCs w:val="28"/>
          <w:lang w:eastAsia="en-US"/>
        </w:rPr>
        <w:t>4</w:t>
      </w:r>
      <w:r w:rsidR="0018538C" w:rsidRPr="00F416A7">
        <w:rPr>
          <w:rFonts w:eastAsia="Calibri"/>
          <w:sz w:val="28"/>
          <w:szCs w:val="28"/>
          <w:lang w:eastAsia="en-US"/>
        </w:rPr>
        <w:t xml:space="preserve"> г. удалось сохранить действующие гарантии: </w:t>
      </w:r>
    </w:p>
    <w:p w14:paraId="189D59E7" w14:textId="77777777" w:rsidR="0018538C" w:rsidRPr="00F416A7" w:rsidRDefault="0018538C" w:rsidP="0018538C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16A7">
        <w:rPr>
          <w:rFonts w:eastAsia="Calibri"/>
          <w:sz w:val="28"/>
          <w:szCs w:val="28"/>
          <w:lang w:eastAsia="en-US"/>
        </w:rPr>
        <w:t>Продолжалось действие закона о саноторно-курортном оздоровлении работников бюджетной сферы. Все предусмотренные средства на эти цели были реализованы.</w:t>
      </w:r>
    </w:p>
    <w:p w14:paraId="678EB6CD" w14:textId="77777777" w:rsidR="0018538C" w:rsidRPr="00F416A7" w:rsidRDefault="0018538C" w:rsidP="0018538C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16A7">
        <w:rPr>
          <w:rFonts w:eastAsia="Calibri"/>
          <w:sz w:val="28"/>
          <w:szCs w:val="28"/>
          <w:lang w:eastAsia="en-US"/>
        </w:rPr>
        <w:t xml:space="preserve">Райком профсоюза следит и помогает первичным профсоюзным организациям в исполнении и своевременной реализации мер социальной поддержки. Пакет мер размещен на сайте </w:t>
      </w:r>
      <w:r w:rsidR="002A28BB" w:rsidRPr="00F416A7">
        <w:rPr>
          <w:rFonts w:eastAsia="Calibri"/>
          <w:sz w:val="28"/>
          <w:szCs w:val="28"/>
          <w:lang w:eastAsia="en-US"/>
        </w:rPr>
        <w:t xml:space="preserve">райкома </w:t>
      </w:r>
      <w:r w:rsidRPr="00F416A7">
        <w:rPr>
          <w:rFonts w:eastAsia="Calibri"/>
          <w:sz w:val="28"/>
          <w:szCs w:val="28"/>
          <w:lang w:eastAsia="en-US"/>
        </w:rPr>
        <w:t>Профсоюза</w:t>
      </w:r>
      <w:r w:rsidR="002A28BB" w:rsidRPr="00F416A7">
        <w:rPr>
          <w:rFonts w:eastAsia="Calibri"/>
          <w:sz w:val="28"/>
          <w:szCs w:val="28"/>
          <w:lang w:eastAsia="en-US"/>
        </w:rPr>
        <w:t xml:space="preserve">. </w:t>
      </w:r>
    </w:p>
    <w:p w14:paraId="6907C60A" w14:textId="77777777" w:rsidR="00A7503E" w:rsidRPr="00F416A7" w:rsidRDefault="00A7503E" w:rsidP="0018538C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</w:p>
    <w:p w14:paraId="6A45593A" w14:textId="77777777" w:rsidR="0018538C" w:rsidRPr="00F416A7" w:rsidRDefault="0018538C" w:rsidP="0018538C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F416A7">
        <w:rPr>
          <w:rFonts w:eastAsia="Calibri"/>
          <w:b/>
          <w:sz w:val="28"/>
          <w:szCs w:val="28"/>
          <w:lang w:eastAsia="en-US"/>
        </w:rPr>
        <w:t>3.3</w:t>
      </w:r>
      <w:r w:rsidRPr="00F416A7">
        <w:rPr>
          <w:rFonts w:eastAsia="Calibri"/>
          <w:b/>
          <w:sz w:val="28"/>
          <w:szCs w:val="28"/>
          <w:lang w:eastAsia="en-US"/>
        </w:rPr>
        <w:tab/>
        <w:t xml:space="preserve"> Работа с молодыми педагогами</w:t>
      </w:r>
    </w:p>
    <w:p w14:paraId="017CFFFC" w14:textId="3914A7D8" w:rsidR="00470124" w:rsidRPr="00F416A7" w:rsidRDefault="00635847" w:rsidP="00C43CA2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202</w:t>
      </w:r>
      <w:r w:rsidR="0087562A">
        <w:rPr>
          <w:rFonts w:eastAsia="Calibri"/>
          <w:sz w:val="28"/>
          <w:szCs w:val="28"/>
          <w:lang w:eastAsia="en-US"/>
        </w:rPr>
        <w:t xml:space="preserve">4 </w:t>
      </w:r>
      <w:r w:rsidR="0018538C" w:rsidRPr="00F416A7">
        <w:rPr>
          <w:rFonts w:eastAsia="Calibri"/>
          <w:sz w:val="28"/>
          <w:szCs w:val="28"/>
          <w:lang w:eastAsia="en-US"/>
        </w:rPr>
        <w:t>г. работа с молодыми педагогами оставалась приоритетом и приобрела еще большую</w:t>
      </w:r>
      <w:r w:rsidR="002A28BB" w:rsidRPr="00F416A7">
        <w:rPr>
          <w:rFonts w:eastAsia="Calibri"/>
          <w:sz w:val="28"/>
          <w:szCs w:val="28"/>
          <w:lang w:eastAsia="en-US"/>
        </w:rPr>
        <w:t xml:space="preserve"> глубину и содержание.</w:t>
      </w:r>
      <w:r w:rsidR="00D97A05" w:rsidRPr="00F416A7">
        <w:rPr>
          <w:rFonts w:eastAsia="Calibri"/>
          <w:sz w:val="28"/>
          <w:szCs w:val="28"/>
          <w:lang w:eastAsia="en-US"/>
        </w:rPr>
        <w:t xml:space="preserve"> Традиционно проводятся занятия школы молодого педагога. Молодые педагоги Весёловского района-</w:t>
      </w:r>
      <w:r w:rsidR="00D97A05" w:rsidRPr="00F416A7">
        <w:rPr>
          <w:rFonts w:eastAsia="Calibri"/>
          <w:sz w:val="28"/>
          <w:szCs w:val="28"/>
          <w:lang w:eastAsia="en-US"/>
        </w:rPr>
        <w:lastRenderedPageBreak/>
        <w:t xml:space="preserve">активные участники всех дел, организуемых обкомом Профсоюза.  </w:t>
      </w:r>
      <w:r w:rsidR="009A10F8" w:rsidRPr="00F416A7">
        <w:rPr>
          <w:rFonts w:eastAsia="Calibri"/>
          <w:noProof/>
          <w:sz w:val="28"/>
          <w:szCs w:val="28"/>
        </w:rPr>
        <w:drawing>
          <wp:inline distT="0" distB="0" distL="0" distR="0" wp14:anchorId="0E331F68" wp14:editId="5A48958C">
            <wp:extent cx="6210300" cy="27946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ыввфв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507F7" w14:textId="77777777" w:rsidR="0087299B" w:rsidRPr="00F416A7" w:rsidRDefault="00211D68" w:rsidP="0087299B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F416A7">
        <w:rPr>
          <w:rFonts w:eastAsia="Calibri"/>
          <w:b/>
          <w:sz w:val="28"/>
          <w:szCs w:val="28"/>
          <w:lang w:eastAsia="en-US"/>
        </w:rPr>
        <w:t>3.4</w:t>
      </w:r>
      <w:r w:rsidR="0087299B" w:rsidRPr="00F416A7">
        <w:rPr>
          <w:rFonts w:eastAsia="Calibri"/>
          <w:b/>
          <w:sz w:val="28"/>
          <w:szCs w:val="28"/>
          <w:lang w:eastAsia="en-US"/>
        </w:rPr>
        <w:tab/>
        <w:t>Содействие профессиональному и творческому развитию педагогических работников</w:t>
      </w:r>
    </w:p>
    <w:p w14:paraId="2BBF6906" w14:textId="5966AA3C" w:rsidR="00C43CA2" w:rsidRPr="00F416A7" w:rsidRDefault="0087299B" w:rsidP="00C43CA2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16A7">
        <w:rPr>
          <w:rFonts w:eastAsia="Calibri"/>
          <w:sz w:val="28"/>
          <w:szCs w:val="28"/>
          <w:lang w:eastAsia="en-US"/>
        </w:rPr>
        <w:t>Районный комитет Профсоюза проводил большую работу по участию в творческом и профессиональном развитии педработников</w:t>
      </w:r>
      <w:r w:rsidR="00635847">
        <w:rPr>
          <w:rFonts w:eastAsia="Calibri"/>
          <w:sz w:val="28"/>
          <w:szCs w:val="28"/>
          <w:lang w:eastAsia="en-US"/>
        </w:rPr>
        <w:t>. В 202</w:t>
      </w:r>
      <w:r w:rsidR="0087562A">
        <w:rPr>
          <w:rFonts w:eastAsia="Calibri"/>
          <w:sz w:val="28"/>
          <w:szCs w:val="28"/>
          <w:lang w:eastAsia="en-US"/>
        </w:rPr>
        <w:t>4</w:t>
      </w:r>
      <w:r w:rsidRPr="00F416A7">
        <w:rPr>
          <w:rFonts w:eastAsia="Calibri"/>
          <w:sz w:val="28"/>
          <w:szCs w:val="28"/>
          <w:lang w:eastAsia="en-US"/>
        </w:rPr>
        <w:t xml:space="preserve"> г. была продолжена активная работа по профессиональному становлению и развитию молодых педагогов </w:t>
      </w:r>
      <w:r w:rsidR="00D97A05" w:rsidRPr="00F416A7">
        <w:rPr>
          <w:rFonts w:eastAsia="Calibri"/>
          <w:sz w:val="28"/>
          <w:szCs w:val="28"/>
          <w:lang w:eastAsia="en-US"/>
        </w:rPr>
        <w:t xml:space="preserve">Весёловского </w:t>
      </w:r>
      <w:r w:rsidR="005A2DA5" w:rsidRPr="00F416A7">
        <w:rPr>
          <w:rFonts w:eastAsia="Calibri"/>
          <w:sz w:val="28"/>
          <w:szCs w:val="28"/>
          <w:lang w:eastAsia="en-US"/>
        </w:rPr>
        <w:t xml:space="preserve">района при финансовой поддержке ОУ </w:t>
      </w:r>
      <w:r w:rsidR="00D97A05" w:rsidRPr="00F416A7">
        <w:rPr>
          <w:rFonts w:eastAsia="Calibri"/>
          <w:sz w:val="28"/>
          <w:szCs w:val="28"/>
          <w:lang w:eastAsia="en-US"/>
        </w:rPr>
        <w:t>и методическом сопровождении отдела образования Администрации Весёловского района.</w:t>
      </w:r>
    </w:p>
    <w:p w14:paraId="692CC56F" w14:textId="032D131D" w:rsidR="0087299B" w:rsidRPr="00F416A7" w:rsidRDefault="009A10F8" w:rsidP="00C43CA2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16A7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D9E019D" wp14:editId="21B0B123">
            <wp:simplePos x="0" y="0"/>
            <wp:positionH relativeFrom="column">
              <wp:posOffset>3175</wp:posOffset>
            </wp:positionH>
            <wp:positionV relativeFrom="paragraph">
              <wp:posOffset>1905</wp:posOffset>
            </wp:positionV>
            <wp:extent cx="2644775" cy="3709670"/>
            <wp:effectExtent l="0" t="0" r="3175" b="50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wKJb_KeTp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A05" w:rsidRPr="00F416A7">
        <w:rPr>
          <w:rFonts w:eastAsia="Calibri"/>
          <w:sz w:val="28"/>
          <w:szCs w:val="28"/>
          <w:lang w:eastAsia="en-US"/>
        </w:rPr>
        <w:t>Р</w:t>
      </w:r>
      <w:r w:rsidR="0087299B" w:rsidRPr="00F416A7">
        <w:rPr>
          <w:rFonts w:eastAsia="Calibri"/>
          <w:sz w:val="28"/>
          <w:szCs w:val="28"/>
          <w:lang w:eastAsia="en-US"/>
        </w:rPr>
        <w:t>айком Профсоюза участвовал в организации и проведении различных профессиональных конкурсов</w:t>
      </w:r>
      <w:r w:rsidR="00E54EBD" w:rsidRPr="00F416A7">
        <w:rPr>
          <w:rFonts w:eastAsia="Calibri"/>
          <w:sz w:val="28"/>
          <w:szCs w:val="28"/>
          <w:lang w:eastAsia="en-US"/>
        </w:rPr>
        <w:t>:</w:t>
      </w:r>
      <w:r w:rsidR="00772AE3" w:rsidRPr="00F416A7">
        <w:rPr>
          <w:rFonts w:eastAsia="Calibri"/>
          <w:sz w:val="28"/>
          <w:szCs w:val="28"/>
          <w:lang w:eastAsia="en-US"/>
        </w:rPr>
        <w:t xml:space="preserve"> </w:t>
      </w:r>
      <w:r w:rsidR="00635847">
        <w:rPr>
          <w:rFonts w:eastAsia="Calibri"/>
          <w:sz w:val="28"/>
          <w:szCs w:val="28"/>
          <w:lang w:eastAsia="en-US"/>
        </w:rPr>
        <w:t>«Учитель года-2</w:t>
      </w:r>
      <w:r w:rsidR="0087562A">
        <w:rPr>
          <w:rFonts w:eastAsia="Calibri"/>
          <w:sz w:val="28"/>
          <w:szCs w:val="28"/>
          <w:lang w:eastAsia="en-US"/>
        </w:rPr>
        <w:t>4</w:t>
      </w:r>
      <w:r w:rsidR="00D97A05" w:rsidRPr="00F416A7">
        <w:rPr>
          <w:rFonts w:eastAsia="Calibri"/>
          <w:sz w:val="28"/>
          <w:szCs w:val="28"/>
          <w:lang w:eastAsia="en-US"/>
        </w:rPr>
        <w:t>», «Пед</w:t>
      </w:r>
      <w:r w:rsidR="00C43CA2" w:rsidRPr="00F416A7">
        <w:rPr>
          <w:rFonts w:eastAsia="Calibri"/>
          <w:sz w:val="28"/>
          <w:szCs w:val="28"/>
          <w:lang w:eastAsia="en-US"/>
        </w:rPr>
        <w:t xml:space="preserve">агогический </w:t>
      </w:r>
      <w:r w:rsidR="00D97A05" w:rsidRPr="00F416A7">
        <w:rPr>
          <w:rFonts w:eastAsia="Calibri"/>
          <w:sz w:val="28"/>
          <w:szCs w:val="28"/>
          <w:lang w:eastAsia="en-US"/>
        </w:rPr>
        <w:t>дебют», «Воспитатель года» и др.</w:t>
      </w:r>
      <w:r w:rsidRPr="00F416A7">
        <w:rPr>
          <w:rFonts w:eastAsia="Calibri"/>
          <w:sz w:val="28"/>
          <w:szCs w:val="28"/>
          <w:lang w:eastAsia="en-US"/>
        </w:rPr>
        <w:t xml:space="preserve"> </w:t>
      </w:r>
    </w:p>
    <w:p w14:paraId="759F28FF" w14:textId="77777777" w:rsidR="0027469D" w:rsidRPr="00F416A7" w:rsidRDefault="004F425B" w:rsidP="0087299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16A7">
        <w:rPr>
          <w:rFonts w:eastAsia="Calibri"/>
          <w:sz w:val="28"/>
          <w:szCs w:val="28"/>
          <w:lang w:eastAsia="en-US"/>
        </w:rPr>
        <w:t xml:space="preserve">Совместно с Советом ветеранов </w:t>
      </w:r>
      <w:r w:rsidR="00D97A05" w:rsidRPr="00F416A7">
        <w:rPr>
          <w:rFonts w:eastAsia="Calibri"/>
          <w:sz w:val="28"/>
          <w:szCs w:val="28"/>
          <w:lang w:eastAsia="en-US"/>
        </w:rPr>
        <w:t xml:space="preserve">Весёловского </w:t>
      </w:r>
      <w:r w:rsidRPr="00F416A7">
        <w:rPr>
          <w:rFonts w:eastAsia="Calibri"/>
          <w:sz w:val="28"/>
          <w:szCs w:val="28"/>
          <w:lang w:eastAsia="en-US"/>
        </w:rPr>
        <w:t>района   реализовали проект «Мы помним! Мы гордимся!</w:t>
      </w:r>
      <w:r w:rsidR="00D97A05" w:rsidRPr="00F416A7">
        <w:rPr>
          <w:rFonts w:eastAsia="Calibri"/>
          <w:sz w:val="28"/>
          <w:szCs w:val="28"/>
          <w:lang w:eastAsia="en-US"/>
        </w:rPr>
        <w:t>».</w:t>
      </w:r>
      <w:r w:rsidRPr="00F416A7">
        <w:rPr>
          <w:rFonts w:eastAsia="Calibri"/>
          <w:sz w:val="28"/>
          <w:szCs w:val="28"/>
          <w:lang w:eastAsia="en-US"/>
        </w:rPr>
        <w:t xml:space="preserve"> В проекте были собраны творческие работы учащихся школ</w:t>
      </w:r>
      <w:r w:rsidR="00D97A05" w:rsidRPr="00F416A7">
        <w:rPr>
          <w:rFonts w:eastAsia="Calibri"/>
          <w:sz w:val="28"/>
          <w:szCs w:val="28"/>
          <w:lang w:eastAsia="en-US"/>
        </w:rPr>
        <w:t xml:space="preserve"> и педагогов</w:t>
      </w:r>
      <w:r w:rsidRPr="00F416A7">
        <w:rPr>
          <w:rFonts w:eastAsia="Calibri"/>
          <w:sz w:val="28"/>
          <w:szCs w:val="28"/>
          <w:lang w:eastAsia="en-US"/>
        </w:rPr>
        <w:t xml:space="preserve"> района, посвященные</w:t>
      </w:r>
      <w:r w:rsidRPr="00F416A7">
        <w:t xml:space="preserve"> </w:t>
      </w:r>
      <w:r w:rsidR="00D97A05" w:rsidRPr="00F416A7">
        <w:rPr>
          <w:rFonts w:eastAsia="Calibri"/>
          <w:sz w:val="28"/>
          <w:szCs w:val="28"/>
          <w:lang w:eastAsia="en-US"/>
        </w:rPr>
        <w:t>Победе</w:t>
      </w:r>
      <w:r w:rsidRPr="00F416A7">
        <w:rPr>
          <w:rFonts w:eastAsia="Calibri"/>
          <w:sz w:val="28"/>
          <w:szCs w:val="28"/>
          <w:lang w:eastAsia="en-US"/>
        </w:rPr>
        <w:t xml:space="preserve"> в ВОВ (интервью с воспоминаниями ветеранов, эссе учащихся и др.). </w:t>
      </w:r>
    </w:p>
    <w:p w14:paraId="75F4B5EB" w14:textId="77777777" w:rsidR="001C3AE2" w:rsidRPr="00F416A7" w:rsidRDefault="004F425B" w:rsidP="00C43CA2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416A7">
        <w:rPr>
          <w:rFonts w:eastAsia="Calibri"/>
          <w:sz w:val="28"/>
          <w:szCs w:val="28"/>
          <w:lang w:eastAsia="en-US"/>
        </w:rPr>
        <w:t xml:space="preserve">  </w:t>
      </w:r>
      <w:r w:rsidR="00E54EBD" w:rsidRPr="00F416A7">
        <w:rPr>
          <w:rFonts w:eastAsia="Calibri"/>
          <w:sz w:val="28"/>
          <w:szCs w:val="28"/>
          <w:lang w:eastAsia="en-US"/>
        </w:rPr>
        <w:t xml:space="preserve"> </w:t>
      </w:r>
    </w:p>
    <w:p w14:paraId="47F3FF2B" w14:textId="77777777" w:rsidR="009A10F8" w:rsidRPr="00F416A7" w:rsidRDefault="009A10F8" w:rsidP="00DE3910">
      <w:pPr>
        <w:ind w:firstLine="284"/>
        <w:jc w:val="center"/>
        <w:rPr>
          <w:b/>
          <w:sz w:val="28"/>
          <w:szCs w:val="28"/>
        </w:rPr>
      </w:pPr>
    </w:p>
    <w:p w14:paraId="7690E5C4" w14:textId="77777777" w:rsidR="00DE3910" w:rsidRPr="00F416A7" w:rsidRDefault="00DE3910" w:rsidP="00DE3910">
      <w:pPr>
        <w:ind w:firstLine="284"/>
        <w:jc w:val="center"/>
        <w:rPr>
          <w:b/>
          <w:sz w:val="28"/>
          <w:szCs w:val="28"/>
        </w:rPr>
      </w:pPr>
      <w:r w:rsidRPr="00F416A7">
        <w:rPr>
          <w:b/>
          <w:sz w:val="28"/>
          <w:szCs w:val="28"/>
        </w:rPr>
        <w:lastRenderedPageBreak/>
        <w:t>Задачи на ближайшую перспективу:</w:t>
      </w:r>
    </w:p>
    <w:p w14:paraId="2FCB858B" w14:textId="77777777" w:rsidR="00DE3910" w:rsidRPr="00F416A7" w:rsidRDefault="00DE3910" w:rsidP="00DE3910">
      <w:pPr>
        <w:ind w:firstLine="284"/>
        <w:jc w:val="center"/>
        <w:rPr>
          <w:sz w:val="28"/>
          <w:szCs w:val="28"/>
        </w:rPr>
      </w:pPr>
    </w:p>
    <w:p w14:paraId="2DCEEA5B" w14:textId="77777777" w:rsidR="00DE3910" w:rsidRPr="00F416A7" w:rsidRDefault="00DE3910" w:rsidP="00496926">
      <w:pPr>
        <w:pStyle w:val="a3"/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F416A7">
        <w:rPr>
          <w:sz w:val="28"/>
          <w:szCs w:val="28"/>
        </w:rPr>
        <w:t>Продолжить активное участие в организации и проведении творческих отраслевых конкурсов, круглых столов, конференций, а также проводить свои профсоюзные форумы и конкурсы, направленные на развитие творческого потенциала педагогических работников.</w:t>
      </w:r>
    </w:p>
    <w:p w14:paraId="76017C1F" w14:textId="77777777" w:rsidR="00DE3910" w:rsidRPr="00F416A7" w:rsidRDefault="00DE3910" w:rsidP="00496926">
      <w:pPr>
        <w:pStyle w:val="a3"/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F416A7">
        <w:rPr>
          <w:sz w:val="28"/>
          <w:szCs w:val="28"/>
        </w:rPr>
        <w:t>Продолжить проводить спортивные массовые мероприятия для членов профсоюза.</w:t>
      </w:r>
    </w:p>
    <w:p w14:paraId="3203B403" w14:textId="77777777" w:rsidR="00DE3910" w:rsidRPr="00F416A7" w:rsidRDefault="00DE3910" w:rsidP="00496926">
      <w:pPr>
        <w:spacing w:line="360" w:lineRule="auto"/>
        <w:ind w:firstLine="284"/>
        <w:rPr>
          <w:sz w:val="28"/>
          <w:szCs w:val="28"/>
        </w:rPr>
      </w:pPr>
    </w:p>
    <w:p w14:paraId="531DAF94" w14:textId="77777777" w:rsidR="00DE3910" w:rsidRPr="00F416A7" w:rsidRDefault="00DE3910" w:rsidP="00DE3910">
      <w:pPr>
        <w:ind w:firstLine="284"/>
        <w:rPr>
          <w:sz w:val="28"/>
          <w:szCs w:val="28"/>
        </w:rPr>
      </w:pPr>
    </w:p>
    <w:p w14:paraId="34E5AE76" w14:textId="77777777" w:rsidR="00496926" w:rsidRPr="00F416A7" w:rsidRDefault="00BE7A9D" w:rsidP="00C43CA2">
      <w:pPr>
        <w:spacing w:line="360" w:lineRule="auto"/>
        <w:ind w:firstLine="284"/>
        <w:jc w:val="both"/>
        <w:rPr>
          <w:sz w:val="28"/>
          <w:szCs w:val="28"/>
        </w:rPr>
      </w:pPr>
      <w:r w:rsidRPr="00F416A7">
        <w:rPr>
          <w:sz w:val="28"/>
          <w:szCs w:val="28"/>
        </w:rPr>
        <w:t xml:space="preserve">С </w:t>
      </w:r>
      <w:proofErr w:type="gramStart"/>
      <w:r w:rsidRPr="00F416A7">
        <w:rPr>
          <w:sz w:val="28"/>
          <w:szCs w:val="28"/>
        </w:rPr>
        <w:t>целью  укрепления</w:t>
      </w:r>
      <w:proofErr w:type="gramEnd"/>
      <w:r w:rsidRPr="00F416A7">
        <w:rPr>
          <w:sz w:val="28"/>
          <w:szCs w:val="28"/>
        </w:rPr>
        <w:t xml:space="preserve"> духовного и физического здоровья педагогических работников, приобщения их к здоровому образу жизни, а также мотивации профсоюзного членства ежегодно проходит спартакиада работников образовате</w:t>
      </w:r>
      <w:r w:rsidR="00D97A05" w:rsidRPr="00F416A7">
        <w:rPr>
          <w:sz w:val="28"/>
          <w:szCs w:val="28"/>
        </w:rPr>
        <w:t>льных учреждений Весёловского</w:t>
      </w:r>
      <w:r w:rsidRPr="00F416A7">
        <w:rPr>
          <w:sz w:val="28"/>
          <w:szCs w:val="28"/>
        </w:rPr>
        <w:t xml:space="preserve"> района </w:t>
      </w:r>
      <w:r w:rsidR="00D97A05" w:rsidRPr="00F416A7">
        <w:rPr>
          <w:sz w:val="28"/>
          <w:szCs w:val="28"/>
        </w:rPr>
        <w:t>.</w:t>
      </w:r>
    </w:p>
    <w:p w14:paraId="6A62BBB5" w14:textId="77777777" w:rsidR="00496926" w:rsidRPr="00F416A7" w:rsidRDefault="00496926" w:rsidP="00BE7A9D">
      <w:pPr>
        <w:spacing w:line="360" w:lineRule="auto"/>
        <w:ind w:firstLine="284"/>
        <w:rPr>
          <w:sz w:val="28"/>
          <w:szCs w:val="28"/>
        </w:rPr>
      </w:pPr>
    </w:p>
    <w:p w14:paraId="68C7FC99" w14:textId="77777777" w:rsidR="00BE7A9D" w:rsidRPr="00F416A7" w:rsidRDefault="00BE7A9D" w:rsidP="00BE7A9D">
      <w:pPr>
        <w:jc w:val="center"/>
        <w:rPr>
          <w:b/>
          <w:sz w:val="28"/>
          <w:szCs w:val="28"/>
        </w:rPr>
      </w:pPr>
      <w:r w:rsidRPr="00F416A7">
        <w:rPr>
          <w:b/>
          <w:sz w:val="28"/>
          <w:szCs w:val="28"/>
        </w:rPr>
        <w:t xml:space="preserve"> Правозащитная деятельность.</w:t>
      </w:r>
    </w:p>
    <w:p w14:paraId="5B325E5C" w14:textId="77777777" w:rsidR="00BE7A9D" w:rsidRPr="00F416A7" w:rsidRDefault="00BE7A9D" w:rsidP="00BE7A9D">
      <w:pPr>
        <w:jc w:val="both"/>
        <w:rPr>
          <w:sz w:val="28"/>
          <w:szCs w:val="28"/>
        </w:rPr>
      </w:pPr>
    </w:p>
    <w:p w14:paraId="365AD507" w14:textId="77777777" w:rsidR="00BE7A9D" w:rsidRPr="00F416A7" w:rsidRDefault="00D97A05" w:rsidP="00BE7A9D">
      <w:pPr>
        <w:spacing w:line="360" w:lineRule="auto"/>
        <w:jc w:val="both"/>
        <w:rPr>
          <w:sz w:val="28"/>
          <w:szCs w:val="28"/>
        </w:rPr>
      </w:pPr>
      <w:r w:rsidRPr="00F416A7">
        <w:rPr>
          <w:sz w:val="28"/>
          <w:szCs w:val="28"/>
        </w:rPr>
        <w:t xml:space="preserve">     Председатель РП</w:t>
      </w:r>
      <w:r w:rsidR="00BE7A9D" w:rsidRPr="00F416A7">
        <w:rPr>
          <w:sz w:val="28"/>
          <w:szCs w:val="28"/>
        </w:rPr>
        <w:t>О</w:t>
      </w:r>
      <w:r w:rsidRPr="00F416A7">
        <w:rPr>
          <w:sz w:val="28"/>
          <w:szCs w:val="28"/>
        </w:rPr>
        <w:t xml:space="preserve">, совместно с </w:t>
      </w:r>
      <w:r w:rsidR="000D10F5" w:rsidRPr="00F416A7">
        <w:rPr>
          <w:sz w:val="28"/>
          <w:szCs w:val="28"/>
        </w:rPr>
        <w:t xml:space="preserve">внештатным </w:t>
      </w:r>
      <w:r w:rsidRPr="00F416A7">
        <w:rPr>
          <w:sz w:val="28"/>
          <w:szCs w:val="28"/>
        </w:rPr>
        <w:t>правовым</w:t>
      </w:r>
      <w:r w:rsidR="000D10F5" w:rsidRPr="00F416A7">
        <w:rPr>
          <w:sz w:val="28"/>
          <w:szCs w:val="28"/>
        </w:rPr>
        <w:t xml:space="preserve"> </w:t>
      </w:r>
      <w:r w:rsidR="009A10F8" w:rsidRPr="00F416A7">
        <w:rPr>
          <w:sz w:val="28"/>
          <w:szCs w:val="28"/>
        </w:rPr>
        <w:t>инспектором труда</w:t>
      </w:r>
      <w:r w:rsidR="00BE7A9D" w:rsidRPr="00F416A7">
        <w:rPr>
          <w:sz w:val="28"/>
          <w:szCs w:val="28"/>
        </w:rPr>
        <w:t xml:space="preserve"> и совместно </w:t>
      </w:r>
      <w:proofErr w:type="gramStart"/>
      <w:r w:rsidR="00BE7A9D" w:rsidRPr="00F416A7">
        <w:rPr>
          <w:sz w:val="28"/>
          <w:szCs w:val="28"/>
        </w:rPr>
        <w:t>с  внештатны</w:t>
      </w:r>
      <w:r w:rsidR="000D10F5" w:rsidRPr="00F416A7">
        <w:rPr>
          <w:sz w:val="28"/>
          <w:szCs w:val="28"/>
        </w:rPr>
        <w:t>ми</w:t>
      </w:r>
      <w:proofErr w:type="gramEnd"/>
      <w:r w:rsidR="000D10F5" w:rsidRPr="00F416A7">
        <w:rPr>
          <w:sz w:val="28"/>
          <w:szCs w:val="28"/>
        </w:rPr>
        <w:t xml:space="preserve"> правовыми инспекторами труда ППО </w:t>
      </w:r>
      <w:r w:rsidR="00BE7A9D" w:rsidRPr="00F416A7">
        <w:rPr>
          <w:sz w:val="28"/>
          <w:szCs w:val="28"/>
        </w:rPr>
        <w:t>проводили правозащитную деятельность по следующим направлениям:</w:t>
      </w:r>
    </w:p>
    <w:p w14:paraId="55AB2CB5" w14:textId="77777777" w:rsidR="00BE7A9D" w:rsidRPr="00F416A7" w:rsidRDefault="00BE7A9D" w:rsidP="00BE7A9D">
      <w:pPr>
        <w:spacing w:line="360" w:lineRule="auto"/>
        <w:jc w:val="both"/>
        <w:rPr>
          <w:sz w:val="28"/>
          <w:szCs w:val="28"/>
        </w:rPr>
      </w:pPr>
      <w:r w:rsidRPr="00F416A7">
        <w:rPr>
          <w:sz w:val="28"/>
          <w:szCs w:val="28"/>
        </w:rPr>
        <w:t>•</w:t>
      </w:r>
      <w:r w:rsidRPr="00F416A7">
        <w:rPr>
          <w:sz w:val="28"/>
          <w:szCs w:val="28"/>
        </w:rPr>
        <w:tab/>
        <w:t>Нормотворческая и аналитическая деятельность.</w:t>
      </w:r>
    </w:p>
    <w:p w14:paraId="22DEFA51" w14:textId="77777777" w:rsidR="00BE7A9D" w:rsidRPr="00F416A7" w:rsidRDefault="00BE7A9D" w:rsidP="00BE7A9D">
      <w:pPr>
        <w:spacing w:line="360" w:lineRule="auto"/>
        <w:jc w:val="both"/>
        <w:rPr>
          <w:sz w:val="28"/>
          <w:szCs w:val="28"/>
        </w:rPr>
      </w:pPr>
      <w:r w:rsidRPr="00F416A7">
        <w:rPr>
          <w:sz w:val="28"/>
          <w:szCs w:val="28"/>
        </w:rPr>
        <w:t>•</w:t>
      </w:r>
      <w:r w:rsidRPr="00F416A7">
        <w:rPr>
          <w:sz w:val="28"/>
          <w:szCs w:val="28"/>
        </w:rPr>
        <w:tab/>
        <w:t>Контроль за соблюдением законодательства.</w:t>
      </w:r>
    </w:p>
    <w:p w14:paraId="5F35B1BE" w14:textId="77777777" w:rsidR="00BE7A9D" w:rsidRPr="00F416A7" w:rsidRDefault="00BE7A9D" w:rsidP="00BE7A9D">
      <w:pPr>
        <w:spacing w:line="360" w:lineRule="auto"/>
        <w:jc w:val="both"/>
        <w:rPr>
          <w:sz w:val="28"/>
          <w:szCs w:val="28"/>
        </w:rPr>
      </w:pPr>
      <w:r w:rsidRPr="00F416A7">
        <w:rPr>
          <w:sz w:val="28"/>
          <w:szCs w:val="28"/>
        </w:rPr>
        <w:t>•</w:t>
      </w:r>
      <w:r w:rsidRPr="00F416A7">
        <w:rPr>
          <w:sz w:val="28"/>
          <w:szCs w:val="28"/>
        </w:rPr>
        <w:tab/>
        <w:t>Коллективно-договорная работа, социальное партнерство, профсоюзная мотивация.</w:t>
      </w:r>
    </w:p>
    <w:p w14:paraId="29F0A855" w14:textId="77777777" w:rsidR="00BE7A9D" w:rsidRPr="00F416A7" w:rsidRDefault="00BE7A9D" w:rsidP="00BE7A9D">
      <w:pPr>
        <w:spacing w:line="360" w:lineRule="auto"/>
        <w:jc w:val="both"/>
        <w:rPr>
          <w:sz w:val="28"/>
          <w:szCs w:val="28"/>
        </w:rPr>
      </w:pPr>
      <w:r w:rsidRPr="00F416A7">
        <w:rPr>
          <w:sz w:val="28"/>
          <w:szCs w:val="28"/>
        </w:rPr>
        <w:t>•</w:t>
      </w:r>
      <w:r w:rsidRPr="00F416A7">
        <w:rPr>
          <w:sz w:val="28"/>
          <w:szCs w:val="28"/>
        </w:rPr>
        <w:tab/>
        <w:t>Защита прав членов профсоюза.</w:t>
      </w:r>
    </w:p>
    <w:p w14:paraId="10768459" w14:textId="77777777" w:rsidR="00BE7A9D" w:rsidRPr="00F416A7" w:rsidRDefault="00BE7A9D" w:rsidP="00BE7A9D">
      <w:pPr>
        <w:spacing w:line="360" w:lineRule="auto"/>
        <w:jc w:val="both"/>
        <w:rPr>
          <w:sz w:val="28"/>
          <w:szCs w:val="28"/>
        </w:rPr>
      </w:pPr>
      <w:r w:rsidRPr="00F416A7">
        <w:rPr>
          <w:sz w:val="28"/>
          <w:szCs w:val="28"/>
        </w:rPr>
        <w:t>•</w:t>
      </w:r>
      <w:r w:rsidRPr="00F416A7">
        <w:rPr>
          <w:sz w:val="28"/>
          <w:szCs w:val="28"/>
        </w:rPr>
        <w:tab/>
        <w:t>Обучение.</w:t>
      </w:r>
    </w:p>
    <w:p w14:paraId="2DBFF80A" w14:textId="77777777" w:rsidR="00BE7A9D" w:rsidRPr="00F416A7" w:rsidRDefault="00BE7A9D" w:rsidP="00BE7A9D">
      <w:pPr>
        <w:spacing w:line="360" w:lineRule="auto"/>
        <w:jc w:val="both"/>
        <w:rPr>
          <w:sz w:val="28"/>
          <w:szCs w:val="28"/>
        </w:rPr>
      </w:pPr>
      <w:r w:rsidRPr="00F416A7">
        <w:rPr>
          <w:sz w:val="28"/>
          <w:szCs w:val="28"/>
        </w:rPr>
        <w:t>•</w:t>
      </w:r>
      <w:r w:rsidRPr="00F416A7">
        <w:rPr>
          <w:sz w:val="28"/>
          <w:szCs w:val="28"/>
        </w:rPr>
        <w:tab/>
        <w:t>Информационная работа.</w:t>
      </w:r>
    </w:p>
    <w:p w14:paraId="389B69D4" w14:textId="77777777" w:rsidR="00BE7A9D" w:rsidRPr="00F416A7" w:rsidRDefault="00BE7A9D" w:rsidP="00BE7A9D">
      <w:pPr>
        <w:spacing w:line="360" w:lineRule="auto"/>
        <w:jc w:val="both"/>
        <w:rPr>
          <w:sz w:val="28"/>
          <w:szCs w:val="28"/>
        </w:rPr>
      </w:pPr>
      <w:r w:rsidRPr="00F416A7">
        <w:rPr>
          <w:sz w:val="28"/>
          <w:szCs w:val="28"/>
        </w:rPr>
        <w:t>•</w:t>
      </w:r>
      <w:r w:rsidRPr="00F416A7">
        <w:rPr>
          <w:sz w:val="28"/>
          <w:szCs w:val="28"/>
        </w:rPr>
        <w:tab/>
        <w:t>Работа с внештатными правовыми инспекторами труда.</w:t>
      </w:r>
    </w:p>
    <w:p w14:paraId="3D37CDD2" w14:textId="77777777" w:rsidR="00BE7A9D" w:rsidRPr="00F416A7" w:rsidRDefault="00BE7A9D" w:rsidP="00BE7A9D">
      <w:pPr>
        <w:spacing w:line="360" w:lineRule="auto"/>
        <w:jc w:val="both"/>
        <w:rPr>
          <w:sz w:val="28"/>
          <w:szCs w:val="28"/>
        </w:rPr>
      </w:pPr>
      <w:r w:rsidRPr="00F416A7">
        <w:rPr>
          <w:sz w:val="28"/>
          <w:szCs w:val="28"/>
        </w:rPr>
        <w:t xml:space="preserve">     С участием правовых инспекторов было проведено 2 проверки работодателей на предмет соблюдения ими трудового законодательства и иных нормативных правовых актов, из них: 1 – комплексных, 1 – тематических.</w:t>
      </w:r>
    </w:p>
    <w:p w14:paraId="20DFC908" w14:textId="77777777" w:rsidR="00BE7A9D" w:rsidRPr="00F416A7" w:rsidRDefault="00BE7A9D" w:rsidP="00C43CA2">
      <w:pPr>
        <w:spacing w:line="360" w:lineRule="auto"/>
        <w:ind w:left="-142" w:firstLine="850"/>
        <w:jc w:val="both"/>
        <w:rPr>
          <w:sz w:val="28"/>
          <w:szCs w:val="28"/>
        </w:rPr>
      </w:pPr>
      <w:r w:rsidRPr="00F416A7">
        <w:rPr>
          <w:sz w:val="28"/>
          <w:szCs w:val="28"/>
        </w:rPr>
        <w:t xml:space="preserve">К наиболее значимым нарушениям законодательства, выявленным при проведении </w:t>
      </w:r>
      <w:proofErr w:type="gramStart"/>
      <w:r w:rsidRPr="00F416A7">
        <w:rPr>
          <w:sz w:val="28"/>
          <w:szCs w:val="28"/>
        </w:rPr>
        <w:t>проверок</w:t>
      </w:r>
      <w:proofErr w:type="gramEnd"/>
      <w:r w:rsidRPr="00F416A7">
        <w:rPr>
          <w:sz w:val="28"/>
          <w:szCs w:val="28"/>
        </w:rPr>
        <w:t xml:space="preserve"> относятся следующие:</w:t>
      </w:r>
    </w:p>
    <w:p w14:paraId="44300648" w14:textId="77777777" w:rsidR="00BE7A9D" w:rsidRPr="00F416A7" w:rsidRDefault="00BE7A9D" w:rsidP="00BE7A9D">
      <w:pPr>
        <w:pStyle w:val="a3"/>
        <w:numPr>
          <w:ilvl w:val="0"/>
          <w:numId w:val="16"/>
        </w:numPr>
        <w:spacing w:line="360" w:lineRule="auto"/>
        <w:ind w:left="-142" w:firstLine="0"/>
        <w:rPr>
          <w:sz w:val="28"/>
          <w:szCs w:val="28"/>
        </w:rPr>
      </w:pPr>
      <w:r w:rsidRPr="00F416A7">
        <w:rPr>
          <w:sz w:val="28"/>
          <w:szCs w:val="28"/>
        </w:rPr>
        <w:lastRenderedPageBreak/>
        <w:tab/>
        <w:t>поручение работнику работы, не предусмотренной трудовым договором, должностной инструкцией;</w:t>
      </w:r>
    </w:p>
    <w:p w14:paraId="016DD1D9" w14:textId="77777777" w:rsidR="00BE7A9D" w:rsidRPr="00F416A7" w:rsidRDefault="00BE7A9D" w:rsidP="00BE7A9D">
      <w:pPr>
        <w:pStyle w:val="a3"/>
        <w:numPr>
          <w:ilvl w:val="0"/>
          <w:numId w:val="16"/>
        </w:numPr>
        <w:spacing w:line="360" w:lineRule="auto"/>
        <w:ind w:left="-142" w:firstLine="0"/>
        <w:rPr>
          <w:sz w:val="28"/>
          <w:szCs w:val="28"/>
        </w:rPr>
      </w:pPr>
      <w:r w:rsidRPr="00F416A7">
        <w:rPr>
          <w:sz w:val="28"/>
          <w:szCs w:val="28"/>
        </w:rPr>
        <w:tab/>
        <w:t>отсутствие в трудовых договорах четких критериев прозрачности и понятности формирования заработной платы;</w:t>
      </w:r>
    </w:p>
    <w:p w14:paraId="6D183591" w14:textId="77777777" w:rsidR="00BE7A9D" w:rsidRPr="00F416A7" w:rsidRDefault="00BE7A9D" w:rsidP="00BE7A9D">
      <w:pPr>
        <w:pStyle w:val="a3"/>
        <w:numPr>
          <w:ilvl w:val="0"/>
          <w:numId w:val="16"/>
        </w:numPr>
        <w:spacing w:line="360" w:lineRule="auto"/>
        <w:ind w:left="-142" w:firstLine="0"/>
        <w:rPr>
          <w:sz w:val="28"/>
          <w:szCs w:val="28"/>
        </w:rPr>
      </w:pPr>
      <w:r w:rsidRPr="00F416A7">
        <w:rPr>
          <w:sz w:val="28"/>
          <w:szCs w:val="28"/>
        </w:rPr>
        <w:tab/>
        <w:t>несвоевременность перечисления профсоюзных взносов;</w:t>
      </w:r>
    </w:p>
    <w:p w14:paraId="54CBDD4F" w14:textId="77777777" w:rsidR="00BE7A9D" w:rsidRPr="00F416A7" w:rsidRDefault="00BE7A9D" w:rsidP="00BE7A9D">
      <w:pPr>
        <w:pStyle w:val="a3"/>
        <w:numPr>
          <w:ilvl w:val="0"/>
          <w:numId w:val="16"/>
        </w:numPr>
        <w:spacing w:line="360" w:lineRule="auto"/>
        <w:ind w:left="-142" w:firstLine="0"/>
        <w:rPr>
          <w:sz w:val="28"/>
          <w:szCs w:val="28"/>
        </w:rPr>
      </w:pPr>
      <w:r w:rsidRPr="00F416A7">
        <w:rPr>
          <w:sz w:val="28"/>
          <w:szCs w:val="28"/>
        </w:rPr>
        <w:tab/>
        <w:t>увеличение объемов выполняемой работы без пропорциональной оплаты на это;</w:t>
      </w:r>
    </w:p>
    <w:p w14:paraId="2BF5F8CA" w14:textId="77777777" w:rsidR="00BE7A9D" w:rsidRPr="00F416A7" w:rsidRDefault="00BE7A9D" w:rsidP="00BE7A9D">
      <w:pPr>
        <w:pStyle w:val="a3"/>
        <w:numPr>
          <w:ilvl w:val="0"/>
          <w:numId w:val="16"/>
        </w:numPr>
        <w:spacing w:line="360" w:lineRule="auto"/>
        <w:ind w:left="-142" w:firstLine="0"/>
        <w:rPr>
          <w:sz w:val="28"/>
          <w:szCs w:val="28"/>
        </w:rPr>
      </w:pPr>
      <w:r w:rsidRPr="00F416A7">
        <w:rPr>
          <w:sz w:val="28"/>
          <w:szCs w:val="28"/>
        </w:rPr>
        <w:tab/>
        <w:t>неисполнение условий отраслевых соглашений, коллективных договоров;</w:t>
      </w:r>
    </w:p>
    <w:p w14:paraId="1656361A" w14:textId="77777777" w:rsidR="00BE7A9D" w:rsidRPr="00F416A7" w:rsidRDefault="00BE7A9D" w:rsidP="00255C41">
      <w:pPr>
        <w:pStyle w:val="a3"/>
        <w:numPr>
          <w:ilvl w:val="0"/>
          <w:numId w:val="16"/>
        </w:numPr>
        <w:spacing w:line="360" w:lineRule="auto"/>
        <w:ind w:left="-142" w:firstLine="0"/>
        <w:rPr>
          <w:sz w:val="28"/>
          <w:szCs w:val="28"/>
        </w:rPr>
      </w:pPr>
      <w:r w:rsidRPr="00F416A7">
        <w:rPr>
          <w:sz w:val="28"/>
          <w:szCs w:val="28"/>
        </w:rPr>
        <w:tab/>
        <w:t>в трудовых договорах не указаны: полный объем учебной нагрузки, размеры стимулирующих выплат, виды компенсационных выплат, размер выплат за сложность предмета;</w:t>
      </w:r>
    </w:p>
    <w:p w14:paraId="04663953" w14:textId="77777777" w:rsidR="00BE7A9D" w:rsidRPr="00F416A7" w:rsidRDefault="00BE7A9D" w:rsidP="00BE7A9D">
      <w:pPr>
        <w:pStyle w:val="a3"/>
        <w:numPr>
          <w:ilvl w:val="0"/>
          <w:numId w:val="16"/>
        </w:numPr>
        <w:spacing w:line="360" w:lineRule="auto"/>
        <w:ind w:left="-142" w:firstLine="0"/>
        <w:rPr>
          <w:sz w:val="28"/>
          <w:szCs w:val="28"/>
        </w:rPr>
      </w:pPr>
      <w:r w:rsidRPr="00F416A7">
        <w:rPr>
          <w:sz w:val="28"/>
          <w:szCs w:val="28"/>
        </w:rPr>
        <w:tab/>
        <w:t>Не всегда на заседания комиссии приглашается председатель ПО.</w:t>
      </w:r>
    </w:p>
    <w:p w14:paraId="60B1C944" w14:textId="77777777" w:rsidR="00C43CA2" w:rsidRPr="00F416A7" w:rsidRDefault="000D10F5" w:rsidP="00C43CA2">
      <w:pPr>
        <w:spacing w:line="360" w:lineRule="auto"/>
        <w:ind w:firstLine="709"/>
        <w:jc w:val="both"/>
        <w:rPr>
          <w:sz w:val="28"/>
          <w:szCs w:val="28"/>
        </w:rPr>
      </w:pPr>
      <w:r w:rsidRPr="00F416A7">
        <w:rPr>
          <w:sz w:val="28"/>
          <w:szCs w:val="28"/>
        </w:rPr>
        <w:t>Райком</w:t>
      </w:r>
      <w:r w:rsidR="00BE7A9D" w:rsidRPr="00F416A7">
        <w:rPr>
          <w:sz w:val="28"/>
          <w:szCs w:val="28"/>
        </w:rPr>
        <w:t xml:space="preserve"> Профсоюза продолжил реализацию новой формы контроля – «Профсоюзный аудит», основная цель которого - предупреждение и выявление нарушений в сфере трудового права, Профсоюз при этом обеспечивает защиту образовательных организаций от штрафов, иных административных, дисциплинарных и управленческих санкций.</w:t>
      </w:r>
    </w:p>
    <w:p w14:paraId="1F8324AD" w14:textId="6C6B7500" w:rsidR="00A7503E" w:rsidRPr="00F416A7" w:rsidRDefault="00635847" w:rsidP="00C43CA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</w:t>
      </w:r>
      <w:r w:rsidR="0087562A">
        <w:rPr>
          <w:sz w:val="28"/>
          <w:szCs w:val="28"/>
        </w:rPr>
        <w:t>4</w:t>
      </w:r>
      <w:r w:rsidR="00255C41" w:rsidRPr="00F416A7">
        <w:rPr>
          <w:sz w:val="28"/>
          <w:szCs w:val="28"/>
        </w:rPr>
        <w:t xml:space="preserve"> г. проведена работа для широкого применения нового макета КД, разработанного Общероссийским Профсоюзом Образования. Проведена экспертиза и оказана помощь Профсоюзным организациям</w:t>
      </w:r>
    </w:p>
    <w:p w14:paraId="0522B4B4" w14:textId="77777777" w:rsidR="009A10F8" w:rsidRPr="00F416A7" w:rsidRDefault="009A10F8" w:rsidP="00C43CA2">
      <w:pPr>
        <w:spacing w:line="360" w:lineRule="auto"/>
        <w:ind w:firstLine="709"/>
        <w:jc w:val="both"/>
        <w:rPr>
          <w:sz w:val="28"/>
          <w:szCs w:val="28"/>
        </w:rPr>
      </w:pPr>
      <w:r w:rsidRPr="00F416A7">
        <w:rPr>
          <w:noProof/>
          <w:sz w:val="28"/>
          <w:szCs w:val="28"/>
        </w:rPr>
        <w:drawing>
          <wp:inline distT="0" distB="0" distL="0" distR="0" wp14:anchorId="12886209" wp14:editId="1525B057">
            <wp:extent cx="4062862" cy="2479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фвф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279" cy="24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B052E" w14:textId="77777777" w:rsidR="007651DD" w:rsidRPr="00F416A7" w:rsidRDefault="007651DD" w:rsidP="00255C41">
      <w:pPr>
        <w:pStyle w:val="a3"/>
        <w:spacing w:line="360" w:lineRule="auto"/>
        <w:ind w:left="0"/>
        <w:rPr>
          <w:b/>
          <w:sz w:val="32"/>
          <w:szCs w:val="28"/>
        </w:rPr>
      </w:pPr>
    </w:p>
    <w:p w14:paraId="4D827A7F" w14:textId="77777777" w:rsidR="007651DD" w:rsidRPr="00F416A7" w:rsidRDefault="007651DD" w:rsidP="007651DD">
      <w:pPr>
        <w:ind w:left="-426" w:firstLine="142"/>
        <w:jc w:val="center"/>
        <w:rPr>
          <w:b/>
          <w:sz w:val="28"/>
          <w:szCs w:val="28"/>
        </w:rPr>
      </w:pPr>
      <w:r w:rsidRPr="00F416A7">
        <w:rPr>
          <w:b/>
          <w:sz w:val="28"/>
          <w:szCs w:val="28"/>
        </w:rPr>
        <w:t>Задачи на ближайшую перспективу:</w:t>
      </w:r>
    </w:p>
    <w:p w14:paraId="21A22A3D" w14:textId="77777777" w:rsidR="007651DD" w:rsidRPr="00F416A7" w:rsidRDefault="007651DD" w:rsidP="007651DD">
      <w:pPr>
        <w:ind w:left="-426" w:firstLine="142"/>
        <w:rPr>
          <w:b/>
          <w:sz w:val="28"/>
          <w:szCs w:val="28"/>
        </w:rPr>
      </w:pPr>
    </w:p>
    <w:p w14:paraId="653B204D" w14:textId="77777777" w:rsidR="007651DD" w:rsidRPr="00F416A7" w:rsidRDefault="007651DD" w:rsidP="0094354D">
      <w:pPr>
        <w:numPr>
          <w:ilvl w:val="0"/>
          <w:numId w:val="25"/>
        </w:numPr>
        <w:spacing w:line="360" w:lineRule="auto"/>
        <w:contextualSpacing/>
        <w:rPr>
          <w:sz w:val="28"/>
          <w:szCs w:val="28"/>
        </w:rPr>
      </w:pPr>
      <w:r w:rsidRPr="00F416A7">
        <w:rPr>
          <w:sz w:val="28"/>
          <w:szCs w:val="28"/>
        </w:rPr>
        <w:t>Добиваться индексации дополнительных мер социальной поддержки.</w:t>
      </w:r>
    </w:p>
    <w:p w14:paraId="28532861" w14:textId="77777777" w:rsidR="007651DD" w:rsidRPr="00F416A7" w:rsidRDefault="007651DD" w:rsidP="0094354D">
      <w:pPr>
        <w:numPr>
          <w:ilvl w:val="0"/>
          <w:numId w:val="25"/>
        </w:numPr>
        <w:spacing w:line="360" w:lineRule="auto"/>
        <w:contextualSpacing/>
        <w:rPr>
          <w:sz w:val="28"/>
          <w:szCs w:val="28"/>
        </w:rPr>
      </w:pPr>
      <w:r w:rsidRPr="00F416A7">
        <w:rPr>
          <w:sz w:val="28"/>
          <w:szCs w:val="28"/>
        </w:rPr>
        <w:lastRenderedPageBreak/>
        <w:t>Добиваться включения в долгосрочную целевую программу улучшения жилищных условий работников дошкольных учреждений.</w:t>
      </w:r>
    </w:p>
    <w:p w14:paraId="1940D520" w14:textId="77777777" w:rsidR="007651DD" w:rsidRPr="00F416A7" w:rsidRDefault="007651DD" w:rsidP="0094354D">
      <w:pPr>
        <w:numPr>
          <w:ilvl w:val="0"/>
          <w:numId w:val="25"/>
        </w:numPr>
        <w:spacing w:line="360" w:lineRule="auto"/>
        <w:contextualSpacing/>
        <w:rPr>
          <w:sz w:val="28"/>
          <w:szCs w:val="28"/>
        </w:rPr>
      </w:pPr>
      <w:r w:rsidRPr="00F416A7">
        <w:rPr>
          <w:sz w:val="28"/>
          <w:szCs w:val="28"/>
        </w:rPr>
        <w:t>Подготовить новые предложения и инициативы по расширению социальных гарантий работникам.</w:t>
      </w:r>
    </w:p>
    <w:p w14:paraId="673CF5D4" w14:textId="77777777" w:rsidR="009A10F8" w:rsidRPr="00F416A7" w:rsidRDefault="009A10F8" w:rsidP="00211D68">
      <w:pPr>
        <w:spacing w:line="360" w:lineRule="auto"/>
        <w:ind w:left="-426" w:firstLine="142"/>
        <w:jc w:val="center"/>
        <w:rPr>
          <w:b/>
          <w:sz w:val="27"/>
          <w:szCs w:val="27"/>
        </w:rPr>
      </w:pPr>
    </w:p>
    <w:p w14:paraId="28AFB19D" w14:textId="77777777" w:rsidR="00211D68" w:rsidRPr="00F416A7" w:rsidRDefault="000D10F5" w:rsidP="00211D68">
      <w:pPr>
        <w:spacing w:line="360" w:lineRule="auto"/>
        <w:ind w:left="-426" w:firstLine="142"/>
        <w:jc w:val="center"/>
        <w:rPr>
          <w:b/>
          <w:sz w:val="27"/>
          <w:szCs w:val="27"/>
        </w:rPr>
      </w:pPr>
      <w:r w:rsidRPr="00F416A7">
        <w:rPr>
          <w:b/>
          <w:sz w:val="27"/>
          <w:szCs w:val="27"/>
        </w:rPr>
        <w:t>5</w:t>
      </w:r>
      <w:r w:rsidR="00211D68" w:rsidRPr="00F416A7">
        <w:rPr>
          <w:b/>
          <w:sz w:val="27"/>
          <w:szCs w:val="27"/>
        </w:rPr>
        <w:t>. Финансово – хозяйственная деятельность</w:t>
      </w:r>
    </w:p>
    <w:p w14:paraId="00417AD2" w14:textId="16BD183F" w:rsidR="00F1583E" w:rsidRDefault="00211D68" w:rsidP="00F83DB4">
      <w:pPr>
        <w:spacing w:before="100" w:beforeAutospacing="1" w:after="100" w:afterAutospacing="1" w:line="360" w:lineRule="auto"/>
        <w:ind w:firstLine="708"/>
        <w:jc w:val="both"/>
        <w:rPr>
          <w:sz w:val="96"/>
          <w:szCs w:val="96"/>
        </w:rPr>
      </w:pPr>
      <w:r w:rsidRPr="00F416A7">
        <w:rPr>
          <w:sz w:val="28"/>
          <w:szCs w:val="28"/>
        </w:rPr>
        <w:t>Финансово – хозяйстве</w:t>
      </w:r>
      <w:r w:rsidR="000D10F5" w:rsidRPr="00F416A7">
        <w:rPr>
          <w:sz w:val="28"/>
          <w:szCs w:val="28"/>
        </w:rPr>
        <w:t>нная деятельность Весёловской</w:t>
      </w:r>
      <w:r w:rsidRPr="00F416A7">
        <w:rPr>
          <w:sz w:val="28"/>
          <w:szCs w:val="28"/>
        </w:rPr>
        <w:t xml:space="preserve"> районной территориальной организации осуществляется на основании решений коллегиальных органов районной территориальной и вышестоящих организаций, принятых нормативных актов</w:t>
      </w:r>
      <w:r w:rsidR="000D10F5" w:rsidRPr="00F416A7">
        <w:rPr>
          <w:sz w:val="28"/>
          <w:szCs w:val="28"/>
        </w:rPr>
        <w:t>.</w:t>
      </w:r>
      <w:r w:rsidR="00136C56">
        <w:rPr>
          <w:sz w:val="28"/>
          <w:szCs w:val="28"/>
        </w:rPr>
        <w:t xml:space="preserve"> </w:t>
      </w:r>
      <w:proofErr w:type="gramStart"/>
      <w:r w:rsidR="000D10F5" w:rsidRPr="00F416A7">
        <w:rPr>
          <w:sz w:val="28"/>
          <w:szCs w:val="28"/>
        </w:rPr>
        <w:t>Бюджет</w:t>
      </w:r>
      <w:proofErr w:type="gramEnd"/>
      <w:r w:rsidR="000D10F5" w:rsidRPr="00F416A7">
        <w:rPr>
          <w:sz w:val="28"/>
          <w:szCs w:val="28"/>
        </w:rPr>
        <w:t xml:space="preserve"> Весёловской районной </w:t>
      </w:r>
      <w:r w:rsidRPr="00F416A7">
        <w:rPr>
          <w:sz w:val="28"/>
          <w:szCs w:val="28"/>
        </w:rPr>
        <w:t xml:space="preserve"> организации составляет: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2940"/>
        <w:gridCol w:w="888"/>
        <w:gridCol w:w="1134"/>
        <w:gridCol w:w="1275"/>
        <w:gridCol w:w="1418"/>
        <w:gridCol w:w="1134"/>
        <w:gridCol w:w="1417"/>
      </w:tblGrid>
      <w:tr w:rsidR="00F1583E" w:rsidRPr="00F1583E" w14:paraId="56920AA9" w14:textId="77777777" w:rsidTr="00F83DB4">
        <w:trPr>
          <w:trHeight w:val="318"/>
        </w:trPr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B4307" w14:textId="77777777" w:rsidR="00F1583E" w:rsidRPr="00F1583E" w:rsidRDefault="00F1583E" w:rsidP="00F1583E">
            <w:pPr>
              <w:rPr>
                <w:rFonts w:ascii="Arial" w:hAnsi="Arial" w:cs="Arial"/>
                <w:b/>
                <w:bCs/>
              </w:rPr>
            </w:pPr>
            <w:r w:rsidRPr="00F1583E">
              <w:rPr>
                <w:rFonts w:ascii="Arial" w:hAnsi="Arial" w:cs="Arial"/>
                <w:b/>
                <w:bCs/>
              </w:rPr>
              <w:t>Оборотно-сальдовая ведомость по счету 79.04 за 2024 г.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73BF5" w14:textId="77777777" w:rsidR="00F1583E" w:rsidRPr="00F1583E" w:rsidRDefault="00F1583E" w:rsidP="00F1583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40CBB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93CE5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</w:tr>
      <w:tr w:rsidR="00F1583E" w:rsidRPr="00F1583E" w14:paraId="0A77264E" w14:textId="77777777" w:rsidTr="00F83DB4">
        <w:trPr>
          <w:trHeight w:val="42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FDDC5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BA961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DCDC5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BEF1B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0D844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5937A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782F1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</w:tr>
      <w:tr w:rsidR="00F1583E" w:rsidRPr="00F1583E" w14:paraId="19C7F093" w14:textId="77777777" w:rsidTr="00F83DB4">
        <w:trPr>
          <w:trHeight w:val="222"/>
        </w:trPr>
        <w:tc>
          <w:tcPr>
            <w:tcW w:w="102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052E25" w14:textId="77777777" w:rsidR="00F1583E" w:rsidRPr="00F1583E" w:rsidRDefault="00F1583E" w:rsidP="00F1583E">
            <w:pPr>
              <w:rPr>
                <w:rFonts w:ascii="Arial" w:hAnsi="Arial" w:cs="Arial"/>
                <w:sz w:val="16"/>
                <w:szCs w:val="16"/>
              </w:rPr>
            </w:pPr>
            <w:r w:rsidRPr="00F1583E">
              <w:rPr>
                <w:rFonts w:ascii="Arial" w:hAnsi="Arial" w:cs="Arial"/>
                <w:sz w:val="16"/>
                <w:szCs w:val="16"/>
              </w:rPr>
              <w:t>Выводимые данные: БУ (данные бухгалтерского учета)</w:t>
            </w:r>
          </w:p>
        </w:tc>
      </w:tr>
      <w:tr w:rsidR="00F1583E" w:rsidRPr="00F1583E" w14:paraId="711903F1" w14:textId="77777777" w:rsidTr="00F83DB4">
        <w:trPr>
          <w:trHeight w:val="42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64F48C" w14:textId="77777777" w:rsidR="00F1583E" w:rsidRPr="00F1583E" w:rsidRDefault="00F1583E" w:rsidP="00F158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065ABB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D3706E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8D0427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E51DFD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BC5A3C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DE9C25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</w:tr>
      <w:tr w:rsidR="00F1583E" w:rsidRPr="00F1583E" w14:paraId="2A174F64" w14:textId="77777777" w:rsidTr="00F83DB4">
        <w:trPr>
          <w:trHeight w:val="258"/>
        </w:trPr>
        <w:tc>
          <w:tcPr>
            <w:tcW w:w="2940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D6E5CB"/>
            <w:hideMark/>
          </w:tcPr>
          <w:p w14:paraId="67B91FD9" w14:textId="77777777" w:rsidR="00F1583E" w:rsidRPr="00F1583E" w:rsidRDefault="00F1583E" w:rsidP="00F1583E">
            <w:pPr>
              <w:rPr>
                <w:rFonts w:ascii="Arial" w:hAnsi="Arial" w:cs="Arial"/>
                <w:color w:val="003F2F"/>
                <w:sz w:val="20"/>
                <w:szCs w:val="20"/>
              </w:rPr>
            </w:pPr>
            <w:r w:rsidRPr="00F1583E">
              <w:rPr>
                <w:rFonts w:ascii="Arial" w:hAnsi="Arial" w:cs="Arial"/>
                <w:color w:val="003F2F"/>
                <w:sz w:val="20"/>
                <w:szCs w:val="20"/>
              </w:rPr>
              <w:t>Счет</w:t>
            </w:r>
          </w:p>
        </w:tc>
        <w:tc>
          <w:tcPr>
            <w:tcW w:w="2022" w:type="dxa"/>
            <w:gridSpan w:val="2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4407A5DE" w14:textId="77777777" w:rsidR="00F1583E" w:rsidRPr="00F1583E" w:rsidRDefault="00F1583E" w:rsidP="00F1583E">
            <w:pPr>
              <w:jc w:val="center"/>
              <w:rPr>
                <w:rFonts w:ascii="Arial" w:hAnsi="Arial" w:cs="Arial"/>
                <w:color w:val="003F2F"/>
                <w:sz w:val="18"/>
                <w:szCs w:val="18"/>
              </w:rPr>
            </w:pPr>
            <w:r w:rsidRPr="00F1583E">
              <w:rPr>
                <w:rFonts w:ascii="Arial" w:hAnsi="Arial" w:cs="Arial"/>
                <w:color w:val="003F2F"/>
                <w:sz w:val="18"/>
                <w:szCs w:val="18"/>
              </w:rPr>
              <w:t>Сальдо на начало периода</w:t>
            </w:r>
          </w:p>
        </w:tc>
        <w:tc>
          <w:tcPr>
            <w:tcW w:w="2693" w:type="dxa"/>
            <w:gridSpan w:val="2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74730DE9" w14:textId="77777777" w:rsidR="00F1583E" w:rsidRPr="00F1583E" w:rsidRDefault="00F1583E" w:rsidP="00F1583E">
            <w:pPr>
              <w:jc w:val="center"/>
              <w:rPr>
                <w:rFonts w:ascii="Arial" w:hAnsi="Arial" w:cs="Arial"/>
                <w:color w:val="003F2F"/>
                <w:sz w:val="18"/>
                <w:szCs w:val="18"/>
              </w:rPr>
            </w:pPr>
            <w:r w:rsidRPr="00F1583E">
              <w:rPr>
                <w:rFonts w:ascii="Arial" w:hAnsi="Arial" w:cs="Arial"/>
                <w:color w:val="003F2F"/>
                <w:sz w:val="18"/>
                <w:szCs w:val="18"/>
              </w:rPr>
              <w:t>Обороты за период</w:t>
            </w:r>
          </w:p>
        </w:tc>
        <w:tc>
          <w:tcPr>
            <w:tcW w:w="2551" w:type="dxa"/>
            <w:gridSpan w:val="2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7CE9A2CB" w14:textId="77777777" w:rsidR="00F1583E" w:rsidRPr="00F1583E" w:rsidRDefault="00F1583E" w:rsidP="00F1583E">
            <w:pPr>
              <w:jc w:val="center"/>
              <w:rPr>
                <w:rFonts w:ascii="Arial" w:hAnsi="Arial" w:cs="Arial"/>
                <w:color w:val="003F2F"/>
                <w:sz w:val="18"/>
                <w:szCs w:val="18"/>
              </w:rPr>
            </w:pPr>
            <w:r w:rsidRPr="00F1583E">
              <w:rPr>
                <w:rFonts w:ascii="Arial" w:hAnsi="Arial" w:cs="Arial"/>
                <w:color w:val="003F2F"/>
                <w:sz w:val="18"/>
                <w:szCs w:val="18"/>
              </w:rPr>
              <w:t>Сальдо на конец периода</w:t>
            </w:r>
          </w:p>
        </w:tc>
      </w:tr>
      <w:tr w:rsidR="00F1583E" w:rsidRPr="00F1583E" w14:paraId="178F321B" w14:textId="77777777" w:rsidTr="00F83DB4">
        <w:trPr>
          <w:trHeight w:val="258"/>
        </w:trPr>
        <w:tc>
          <w:tcPr>
            <w:tcW w:w="2940" w:type="dxa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D6E5CB"/>
            <w:hideMark/>
          </w:tcPr>
          <w:p w14:paraId="5B4D7CBA" w14:textId="77777777" w:rsidR="00F1583E" w:rsidRPr="00F1583E" w:rsidRDefault="00F1583E" w:rsidP="00F1583E">
            <w:pPr>
              <w:rPr>
                <w:rFonts w:ascii="Arial" w:hAnsi="Arial" w:cs="Arial"/>
                <w:color w:val="003F2F"/>
                <w:sz w:val="20"/>
                <w:szCs w:val="20"/>
              </w:rPr>
            </w:pPr>
            <w:r w:rsidRPr="00F1583E">
              <w:rPr>
                <w:rFonts w:ascii="Arial" w:hAnsi="Arial" w:cs="Arial"/>
                <w:color w:val="003F2F"/>
                <w:sz w:val="20"/>
                <w:szCs w:val="20"/>
              </w:rPr>
              <w:t>Контрагенты</w:t>
            </w:r>
          </w:p>
        </w:tc>
        <w:tc>
          <w:tcPr>
            <w:tcW w:w="888" w:type="dxa"/>
            <w:vMerge w:val="restart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  <w:shd w:val="clear" w:color="000000" w:fill="D6E5CB"/>
            <w:noWrap/>
            <w:hideMark/>
          </w:tcPr>
          <w:p w14:paraId="46B6DDC3" w14:textId="77777777" w:rsidR="00F1583E" w:rsidRPr="00F1583E" w:rsidRDefault="00F1583E" w:rsidP="00F1583E">
            <w:pPr>
              <w:jc w:val="center"/>
              <w:rPr>
                <w:rFonts w:ascii="Arial" w:hAnsi="Arial" w:cs="Arial"/>
                <w:color w:val="003F2F"/>
                <w:sz w:val="18"/>
                <w:szCs w:val="18"/>
              </w:rPr>
            </w:pPr>
            <w:r w:rsidRPr="00F1583E">
              <w:rPr>
                <w:rFonts w:ascii="Arial" w:hAnsi="Arial" w:cs="Arial"/>
                <w:color w:val="003F2F"/>
                <w:sz w:val="18"/>
                <w:szCs w:val="18"/>
              </w:rPr>
              <w:t>Дебет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  <w:shd w:val="clear" w:color="000000" w:fill="D6E5CB"/>
            <w:noWrap/>
            <w:hideMark/>
          </w:tcPr>
          <w:p w14:paraId="706654C8" w14:textId="77777777" w:rsidR="00F1583E" w:rsidRPr="00F1583E" w:rsidRDefault="00F1583E" w:rsidP="00F1583E">
            <w:pPr>
              <w:jc w:val="center"/>
              <w:rPr>
                <w:rFonts w:ascii="Arial" w:hAnsi="Arial" w:cs="Arial"/>
                <w:color w:val="003F2F"/>
                <w:sz w:val="18"/>
                <w:szCs w:val="18"/>
              </w:rPr>
            </w:pPr>
            <w:r w:rsidRPr="00F1583E">
              <w:rPr>
                <w:rFonts w:ascii="Arial" w:hAnsi="Arial" w:cs="Arial"/>
                <w:color w:val="003F2F"/>
                <w:sz w:val="18"/>
                <w:szCs w:val="18"/>
              </w:rPr>
              <w:t>Кредит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  <w:shd w:val="clear" w:color="000000" w:fill="D6E5CB"/>
            <w:noWrap/>
            <w:hideMark/>
          </w:tcPr>
          <w:p w14:paraId="20CF7FC8" w14:textId="77777777" w:rsidR="00F1583E" w:rsidRPr="00F1583E" w:rsidRDefault="00F1583E" w:rsidP="00F1583E">
            <w:pPr>
              <w:jc w:val="center"/>
              <w:rPr>
                <w:rFonts w:ascii="Arial" w:hAnsi="Arial" w:cs="Arial"/>
                <w:color w:val="003F2F"/>
                <w:sz w:val="18"/>
                <w:szCs w:val="18"/>
              </w:rPr>
            </w:pPr>
            <w:r w:rsidRPr="00F1583E">
              <w:rPr>
                <w:rFonts w:ascii="Arial" w:hAnsi="Arial" w:cs="Arial"/>
                <w:color w:val="003F2F"/>
                <w:sz w:val="18"/>
                <w:szCs w:val="18"/>
              </w:rPr>
              <w:t>Дебет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  <w:shd w:val="clear" w:color="000000" w:fill="D6E5CB"/>
            <w:noWrap/>
            <w:hideMark/>
          </w:tcPr>
          <w:p w14:paraId="5365F0B3" w14:textId="77777777" w:rsidR="00F1583E" w:rsidRPr="00F1583E" w:rsidRDefault="00F1583E" w:rsidP="00F1583E">
            <w:pPr>
              <w:jc w:val="center"/>
              <w:rPr>
                <w:rFonts w:ascii="Arial" w:hAnsi="Arial" w:cs="Arial"/>
                <w:color w:val="003F2F"/>
                <w:sz w:val="18"/>
                <w:szCs w:val="18"/>
              </w:rPr>
            </w:pPr>
            <w:r w:rsidRPr="00F1583E">
              <w:rPr>
                <w:rFonts w:ascii="Arial" w:hAnsi="Arial" w:cs="Arial"/>
                <w:color w:val="003F2F"/>
                <w:sz w:val="18"/>
                <w:szCs w:val="18"/>
              </w:rPr>
              <w:t>Кредит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  <w:shd w:val="clear" w:color="000000" w:fill="D6E5CB"/>
            <w:noWrap/>
            <w:hideMark/>
          </w:tcPr>
          <w:p w14:paraId="08CFE317" w14:textId="77777777" w:rsidR="00F1583E" w:rsidRPr="00F1583E" w:rsidRDefault="00F1583E" w:rsidP="00F1583E">
            <w:pPr>
              <w:jc w:val="center"/>
              <w:rPr>
                <w:rFonts w:ascii="Arial" w:hAnsi="Arial" w:cs="Arial"/>
                <w:color w:val="003F2F"/>
                <w:sz w:val="18"/>
                <w:szCs w:val="18"/>
              </w:rPr>
            </w:pPr>
            <w:r w:rsidRPr="00F1583E">
              <w:rPr>
                <w:rFonts w:ascii="Arial" w:hAnsi="Arial" w:cs="Arial"/>
                <w:color w:val="003F2F"/>
                <w:sz w:val="18"/>
                <w:szCs w:val="18"/>
              </w:rPr>
              <w:t>Дебет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  <w:shd w:val="clear" w:color="000000" w:fill="D6E5CB"/>
            <w:noWrap/>
            <w:hideMark/>
          </w:tcPr>
          <w:p w14:paraId="2A479796" w14:textId="77777777" w:rsidR="00F1583E" w:rsidRPr="00F1583E" w:rsidRDefault="00F1583E" w:rsidP="00F1583E">
            <w:pPr>
              <w:jc w:val="center"/>
              <w:rPr>
                <w:rFonts w:ascii="Arial" w:hAnsi="Arial" w:cs="Arial"/>
                <w:color w:val="003F2F"/>
                <w:sz w:val="18"/>
                <w:szCs w:val="18"/>
              </w:rPr>
            </w:pPr>
            <w:r w:rsidRPr="00F1583E">
              <w:rPr>
                <w:rFonts w:ascii="Arial" w:hAnsi="Arial" w:cs="Arial"/>
                <w:color w:val="003F2F"/>
                <w:sz w:val="18"/>
                <w:szCs w:val="18"/>
              </w:rPr>
              <w:t>Кредит</w:t>
            </w:r>
          </w:p>
        </w:tc>
      </w:tr>
      <w:tr w:rsidR="00F1583E" w:rsidRPr="00F1583E" w14:paraId="47FBA85D" w14:textId="77777777" w:rsidTr="00F83DB4">
        <w:trPr>
          <w:trHeight w:val="258"/>
        </w:trPr>
        <w:tc>
          <w:tcPr>
            <w:tcW w:w="294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  <w:shd w:val="clear" w:color="000000" w:fill="D6E5CB"/>
            <w:hideMark/>
          </w:tcPr>
          <w:p w14:paraId="6B81FCC3" w14:textId="77777777" w:rsidR="00F1583E" w:rsidRPr="00F1583E" w:rsidRDefault="00F1583E" w:rsidP="00F1583E">
            <w:pPr>
              <w:rPr>
                <w:rFonts w:ascii="Arial" w:hAnsi="Arial" w:cs="Arial"/>
                <w:color w:val="003F2F"/>
                <w:sz w:val="20"/>
                <w:szCs w:val="20"/>
              </w:rPr>
            </w:pPr>
            <w:r w:rsidRPr="00F1583E">
              <w:rPr>
                <w:rFonts w:ascii="Arial" w:hAnsi="Arial" w:cs="Arial"/>
                <w:color w:val="003F2F"/>
                <w:sz w:val="20"/>
                <w:szCs w:val="20"/>
              </w:rPr>
              <w:t>Прочие доходы и расходы</w:t>
            </w:r>
          </w:p>
        </w:tc>
        <w:tc>
          <w:tcPr>
            <w:tcW w:w="888" w:type="dxa"/>
            <w:vMerge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  <w:vAlign w:val="center"/>
            <w:hideMark/>
          </w:tcPr>
          <w:p w14:paraId="74CAC590" w14:textId="77777777" w:rsidR="00F1583E" w:rsidRPr="00F1583E" w:rsidRDefault="00F1583E" w:rsidP="00F1583E">
            <w:pPr>
              <w:rPr>
                <w:rFonts w:ascii="Arial" w:hAnsi="Arial" w:cs="Arial"/>
                <w:color w:val="003F2F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  <w:vAlign w:val="center"/>
            <w:hideMark/>
          </w:tcPr>
          <w:p w14:paraId="220A27EA" w14:textId="77777777" w:rsidR="00F1583E" w:rsidRPr="00F1583E" w:rsidRDefault="00F1583E" w:rsidP="00F1583E">
            <w:pPr>
              <w:rPr>
                <w:rFonts w:ascii="Arial" w:hAnsi="Arial" w:cs="Arial"/>
                <w:color w:val="003F2F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  <w:vAlign w:val="center"/>
            <w:hideMark/>
          </w:tcPr>
          <w:p w14:paraId="7AAA068F" w14:textId="77777777" w:rsidR="00F1583E" w:rsidRPr="00F1583E" w:rsidRDefault="00F1583E" w:rsidP="00F1583E">
            <w:pPr>
              <w:rPr>
                <w:rFonts w:ascii="Arial" w:hAnsi="Arial" w:cs="Arial"/>
                <w:color w:val="003F2F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  <w:vAlign w:val="center"/>
            <w:hideMark/>
          </w:tcPr>
          <w:p w14:paraId="67CA91E2" w14:textId="77777777" w:rsidR="00F1583E" w:rsidRPr="00F1583E" w:rsidRDefault="00F1583E" w:rsidP="00F1583E">
            <w:pPr>
              <w:rPr>
                <w:rFonts w:ascii="Arial" w:hAnsi="Arial" w:cs="Arial"/>
                <w:color w:val="003F2F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  <w:vAlign w:val="center"/>
            <w:hideMark/>
          </w:tcPr>
          <w:p w14:paraId="614B87B5" w14:textId="77777777" w:rsidR="00F1583E" w:rsidRPr="00F1583E" w:rsidRDefault="00F1583E" w:rsidP="00F1583E">
            <w:pPr>
              <w:rPr>
                <w:rFonts w:ascii="Arial" w:hAnsi="Arial" w:cs="Arial"/>
                <w:color w:val="003F2F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  <w:vAlign w:val="center"/>
            <w:hideMark/>
          </w:tcPr>
          <w:p w14:paraId="29A20738" w14:textId="77777777" w:rsidR="00F1583E" w:rsidRPr="00F1583E" w:rsidRDefault="00F1583E" w:rsidP="00F1583E">
            <w:pPr>
              <w:rPr>
                <w:rFonts w:ascii="Arial" w:hAnsi="Arial" w:cs="Arial"/>
                <w:color w:val="003F2F"/>
                <w:sz w:val="18"/>
                <w:szCs w:val="18"/>
              </w:rPr>
            </w:pPr>
          </w:p>
        </w:tc>
      </w:tr>
      <w:tr w:rsidR="00F1583E" w:rsidRPr="00F1583E" w14:paraId="1A4193C0" w14:textId="77777777" w:rsidTr="00F83DB4">
        <w:trPr>
          <w:trHeight w:val="240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4" w:space="0" w:color="ACC8BD"/>
              <w:right w:val="single" w:sz="4" w:space="0" w:color="ACC8BD"/>
            </w:tcBorders>
            <w:shd w:val="clear" w:color="000000" w:fill="F0F6EF"/>
            <w:hideMark/>
          </w:tcPr>
          <w:p w14:paraId="1C76DA65" w14:textId="77777777" w:rsidR="00F1583E" w:rsidRPr="00F1583E" w:rsidRDefault="00F1583E" w:rsidP="00F1583E">
            <w:pPr>
              <w:ind w:firstLineChars="100" w:firstLine="180"/>
              <w:outlineLvl w:val="0"/>
              <w:rPr>
                <w:rFonts w:ascii="Arial" w:hAnsi="Arial" w:cs="Arial"/>
                <w:color w:val="003F2F"/>
                <w:sz w:val="18"/>
                <w:szCs w:val="18"/>
              </w:rPr>
            </w:pPr>
            <w:r w:rsidRPr="00F1583E">
              <w:rPr>
                <w:rFonts w:ascii="Arial" w:hAnsi="Arial" w:cs="Arial"/>
                <w:color w:val="003F2F"/>
                <w:sz w:val="18"/>
                <w:szCs w:val="18"/>
              </w:rPr>
              <w:t>Веселовская РОПРО и Н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single" w:sz="4" w:space="0" w:color="ACC8BD"/>
              <w:right w:val="single" w:sz="4" w:space="0" w:color="ACC8BD"/>
            </w:tcBorders>
            <w:shd w:val="clear" w:color="000000" w:fill="F0F6EF"/>
            <w:hideMark/>
          </w:tcPr>
          <w:p w14:paraId="16A509AB" w14:textId="77777777" w:rsidR="00F1583E" w:rsidRPr="00F1583E" w:rsidRDefault="00F1583E" w:rsidP="00F1583E">
            <w:pPr>
              <w:jc w:val="right"/>
              <w:outlineLvl w:val="0"/>
              <w:rPr>
                <w:rFonts w:ascii="Arial" w:hAnsi="Arial" w:cs="Arial"/>
                <w:color w:val="003F2F"/>
                <w:sz w:val="18"/>
                <w:szCs w:val="18"/>
              </w:rPr>
            </w:pPr>
            <w:r w:rsidRPr="00F1583E">
              <w:rPr>
                <w:rFonts w:ascii="Arial" w:hAnsi="Arial" w:cs="Arial"/>
                <w:color w:val="003F2F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CC8BD"/>
              <w:right w:val="nil"/>
            </w:tcBorders>
            <w:shd w:val="clear" w:color="000000" w:fill="F0F6EF"/>
            <w:hideMark/>
          </w:tcPr>
          <w:p w14:paraId="5470A8B5" w14:textId="77777777" w:rsidR="00F1583E" w:rsidRPr="00F1583E" w:rsidRDefault="00F1583E" w:rsidP="00F1583E">
            <w:pPr>
              <w:jc w:val="right"/>
              <w:outlineLvl w:val="0"/>
              <w:rPr>
                <w:rFonts w:ascii="Arial" w:hAnsi="Arial" w:cs="Arial"/>
                <w:color w:val="003F2F"/>
                <w:sz w:val="18"/>
                <w:szCs w:val="18"/>
              </w:rPr>
            </w:pPr>
            <w:r w:rsidRPr="00F1583E">
              <w:rPr>
                <w:rFonts w:ascii="Arial" w:hAnsi="Arial" w:cs="Arial"/>
                <w:color w:val="003F2F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4" w:space="0" w:color="ACC8BD"/>
              <w:right w:val="single" w:sz="4" w:space="0" w:color="ACC8BD"/>
            </w:tcBorders>
            <w:shd w:val="clear" w:color="000000" w:fill="FFFF00"/>
            <w:hideMark/>
          </w:tcPr>
          <w:p w14:paraId="0104FB74" w14:textId="77777777" w:rsidR="00F1583E" w:rsidRPr="00F1583E" w:rsidRDefault="00F1583E" w:rsidP="00F1583E">
            <w:pPr>
              <w:jc w:val="right"/>
              <w:outlineLvl w:val="0"/>
              <w:rPr>
                <w:rFonts w:ascii="Arial" w:hAnsi="Arial" w:cs="Arial"/>
                <w:color w:val="003F2F"/>
                <w:sz w:val="18"/>
                <w:szCs w:val="18"/>
              </w:rPr>
            </w:pPr>
            <w:r w:rsidRPr="00F1583E">
              <w:rPr>
                <w:rFonts w:ascii="Arial" w:hAnsi="Arial" w:cs="Arial"/>
                <w:color w:val="003F2F"/>
                <w:sz w:val="18"/>
                <w:szCs w:val="18"/>
              </w:rPr>
              <w:t>1 832 671,00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CC8BD"/>
              <w:right w:val="single" w:sz="8" w:space="0" w:color="auto"/>
            </w:tcBorders>
            <w:shd w:val="clear" w:color="000000" w:fill="F0F6EF"/>
            <w:hideMark/>
          </w:tcPr>
          <w:p w14:paraId="372F407F" w14:textId="77777777" w:rsidR="00F1583E" w:rsidRPr="00F1583E" w:rsidRDefault="00F1583E" w:rsidP="00F1583E">
            <w:pPr>
              <w:jc w:val="right"/>
              <w:outlineLvl w:val="0"/>
              <w:rPr>
                <w:rFonts w:ascii="Arial" w:hAnsi="Arial" w:cs="Arial"/>
                <w:color w:val="003F2F"/>
                <w:sz w:val="18"/>
                <w:szCs w:val="18"/>
              </w:rPr>
            </w:pPr>
            <w:r w:rsidRPr="00F1583E">
              <w:rPr>
                <w:rFonts w:ascii="Arial" w:hAnsi="Arial" w:cs="Arial"/>
                <w:color w:val="003F2F"/>
                <w:sz w:val="18"/>
                <w:szCs w:val="18"/>
              </w:rPr>
              <w:t>2 137 789,69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CC8BD"/>
              <w:right w:val="single" w:sz="4" w:space="0" w:color="ACC8BD"/>
            </w:tcBorders>
            <w:shd w:val="clear" w:color="000000" w:fill="F0F6EF"/>
            <w:hideMark/>
          </w:tcPr>
          <w:p w14:paraId="2ACA1A30" w14:textId="77777777" w:rsidR="00F1583E" w:rsidRPr="00F1583E" w:rsidRDefault="00F1583E" w:rsidP="00F1583E">
            <w:pPr>
              <w:jc w:val="right"/>
              <w:outlineLvl w:val="0"/>
              <w:rPr>
                <w:rFonts w:ascii="Arial" w:hAnsi="Arial" w:cs="Arial"/>
                <w:color w:val="003F2F"/>
                <w:sz w:val="18"/>
                <w:szCs w:val="18"/>
              </w:rPr>
            </w:pPr>
            <w:r w:rsidRPr="00F1583E">
              <w:rPr>
                <w:rFonts w:ascii="Arial" w:hAnsi="Arial" w:cs="Arial"/>
                <w:color w:val="003F2F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CC8BD"/>
              <w:right w:val="single" w:sz="8" w:space="0" w:color="auto"/>
            </w:tcBorders>
            <w:shd w:val="clear" w:color="000000" w:fill="F0F6EF"/>
            <w:hideMark/>
          </w:tcPr>
          <w:p w14:paraId="265B5E68" w14:textId="77777777" w:rsidR="00F1583E" w:rsidRPr="00F1583E" w:rsidRDefault="00F1583E" w:rsidP="00F1583E">
            <w:pPr>
              <w:jc w:val="right"/>
              <w:outlineLvl w:val="0"/>
              <w:rPr>
                <w:rFonts w:ascii="Arial" w:hAnsi="Arial" w:cs="Arial"/>
                <w:color w:val="003F2F"/>
                <w:sz w:val="18"/>
                <w:szCs w:val="18"/>
              </w:rPr>
            </w:pPr>
            <w:r w:rsidRPr="00F1583E">
              <w:rPr>
                <w:rFonts w:ascii="Arial" w:hAnsi="Arial" w:cs="Arial"/>
                <w:color w:val="003F2F"/>
                <w:sz w:val="18"/>
                <w:szCs w:val="18"/>
              </w:rPr>
              <w:t>305 118,69</w:t>
            </w:r>
          </w:p>
        </w:tc>
      </w:tr>
      <w:tr w:rsidR="00F1583E" w:rsidRPr="00F1583E" w14:paraId="2BBC948D" w14:textId="77777777" w:rsidTr="00F83DB4">
        <w:trPr>
          <w:trHeight w:val="498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0CDE9AA" w14:textId="77777777" w:rsidR="00F1583E" w:rsidRPr="00F1583E" w:rsidRDefault="00F1583E" w:rsidP="00F1583E">
            <w:pPr>
              <w:ind w:firstLineChars="200" w:firstLine="360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Акция поддержки военнослужащих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68A1272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CC8BD"/>
              <w:right w:val="nil"/>
            </w:tcBorders>
            <w:shd w:val="clear" w:color="auto" w:fill="auto"/>
            <w:hideMark/>
          </w:tcPr>
          <w:p w14:paraId="09F28AA4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8BD6648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CC8BD"/>
              <w:right w:val="single" w:sz="8" w:space="0" w:color="auto"/>
            </w:tcBorders>
            <w:shd w:val="clear" w:color="auto" w:fill="auto"/>
            <w:hideMark/>
          </w:tcPr>
          <w:p w14:paraId="5509B48B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06010E9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CC8BD"/>
              <w:right w:val="single" w:sz="8" w:space="0" w:color="auto"/>
            </w:tcBorders>
            <w:shd w:val="clear" w:color="auto" w:fill="auto"/>
            <w:hideMark/>
          </w:tcPr>
          <w:p w14:paraId="3075A15F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1583E" w:rsidRPr="00F1583E" w14:paraId="0116D712" w14:textId="77777777" w:rsidTr="00F83DB4">
        <w:trPr>
          <w:trHeight w:val="240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C9BB34B" w14:textId="77777777" w:rsidR="00F1583E" w:rsidRPr="00F1583E" w:rsidRDefault="00F1583E" w:rsidP="00F1583E">
            <w:pPr>
              <w:ind w:firstLineChars="200" w:firstLine="360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Возмещение Левобережный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C3A4EC9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CC8BD"/>
              <w:right w:val="nil"/>
            </w:tcBorders>
            <w:shd w:val="clear" w:color="auto" w:fill="auto"/>
            <w:hideMark/>
          </w:tcPr>
          <w:p w14:paraId="63ED6FAD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6E22707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CC8BD"/>
              <w:right w:val="single" w:sz="8" w:space="0" w:color="auto"/>
            </w:tcBorders>
            <w:shd w:val="clear" w:color="auto" w:fill="auto"/>
            <w:hideMark/>
          </w:tcPr>
          <w:p w14:paraId="4CFFEF97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197489A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CC8BD"/>
              <w:right w:val="single" w:sz="8" w:space="0" w:color="auto"/>
            </w:tcBorders>
            <w:shd w:val="clear" w:color="auto" w:fill="auto"/>
            <w:hideMark/>
          </w:tcPr>
          <w:p w14:paraId="73C90021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1583E" w:rsidRPr="00F1583E" w14:paraId="3BF8743D" w14:textId="77777777" w:rsidTr="00F83DB4">
        <w:trPr>
          <w:trHeight w:val="498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445825D" w14:textId="77777777" w:rsidR="00F1583E" w:rsidRPr="00F1583E" w:rsidRDefault="00F1583E" w:rsidP="00F1583E">
            <w:pPr>
              <w:ind w:firstLineChars="200" w:firstLine="360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Материальная пом. члену Профсоюза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9A705CC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CC8BD"/>
              <w:right w:val="nil"/>
            </w:tcBorders>
            <w:shd w:val="clear" w:color="auto" w:fill="auto"/>
            <w:hideMark/>
          </w:tcPr>
          <w:p w14:paraId="77964A82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BB5508A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5 000,00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CC8BD"/>
              <w:right w:val="single" w:sz="8" w:space="0" w:color="auto"/>
            </w:tcBorders>
            <w:shd w:val="clear" w:color="auto" w:fill="auto"/>
            <w:hideMark/>
          </w:tcPr>
          <w:p w14:paraId="55DFACF3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0FAD8EC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CC8BD"/>
              <w:right w:val="single" w:sz="8" w:space="0" w:color="auto"/>
            </w:tcBorders>
            <w:shd w:val="clear" w:color="auto" w:fill="auto"/>
            <w:hideMark/>
          </w:tcPr>
          <w:p w14:paraId="326085C4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1583E" w:rsidRPr="00F1583E" w14:paraId="7A82F5C3" w14:textId="77777777" w:rsidTr="00F83DB4">
        <w:trPr>
          <w:trHeight w:val="240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5902ACE" w14:textId="77777777" w:rsidR="00F1583E" w:rsidRPr="00F1583E" w:rsidRDefault="00F1583E" w:rsidP="00F1583E">
            <w:pPr>
              <w:ind w:firstLineChars="200" w:firstLine="360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Премия председателей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6C6EC83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CC8BD"/>
              <w:right w:val="nil"/>
            </w:tcBorders>
            <w:shd w:val="clear" w:color="auto" w:fill="auto"/>
            <w:hideMark/>
          </w:tcPr>
          <w:p w14:paraId="586C48F6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D37EA5F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199 809,00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CC8BD"/>
              <w:right w:val="single" w:sz="8" w:space="0" w:color="auto"/>
            </w:tcBorders>
            <w:shd w:val="clear" w:color="auto" w:fill="auto"/>
            <w:hideMark/>
          </w:tcPr>
          <w:p w14:paraId="752712A7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7039031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199 809,00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CC8BD"/>
              <w:right w:val="single" w:sz="8" w:space="0" w:color="auto"/>
            </w:tcBorders>
            <w:shd w:val="clear" w:color="auto" w:fill="auto"/>
            <w:hideMark/>
          </w:tcPr>
          <w:p w14:paraId="5EBFADFF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1583E" w:rsidRPr="00F1583E" w14:paraId="7278213F" w14:textId="77777777" w:rsidTr="00F83DB4">
        <w:trPr>
          <w:trHeight w:val="240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D1B29C9" w14:textId="77777777" w:rsidR="00F1583E" w:rsidRPr="00F1583E" w:rsidRDefault="00F1583E" w:rsidP="00F1583E">
            <w:pPr>
              <w:ind w:firstLineChars="200" w:firstLine="360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Премия члену Профсоюза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61EC5E1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CC8BD"/>
              <w:right w:val="nil"/>
            </w:tcBorders>
            <w:shd w:val="clear" w:color="auto" w:fill="auto"/>
            <w:hideMark/>
          </w:tcPr>
          <w:p w14:paraId="459A3BFA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8FBCD99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478 600,00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CC8BD"/>
              <w:right w:val="single" w:sz="8" w:space="0" w:color="auto"/>
            </w:tcBorders>
            <w:shd w:val="clear" w:color="auto" w:fill="auto"/>
            <w:hideMark/>
          </w:tcPr>
          <w:p w14:paraId="7F0B3002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B3DBD3A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478 600,00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CC8BD"/>
              <w:right w:val="single" w:sz="8" w:space="0" w:color="auto"/>
            </w:tcBorders>
            <w:shd w:val="clear" w:color="auto" w:fill="auto"/>
            <w:hideMark/>
          </w:tcPr>
          <w:p w14:paraId="3A9147B1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1583E" w:rsidRPr="00F1583E" w14:paraId="22594801" w14:textId="77777777" w:rsidTr="00F83DB4">
        <w:trPr>
          <w:trHeight w:val="498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5A066D3" w14:textId="77777777" w:rsidR="00F1583E" w:rsidRPr="00F1583E" w:rsidRDefault="00F1583E" w:rsidP="00F1583E">
            <w:pPr>
              <w:ind w:firstLineChars="200" w:firstLine="360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Целевые культурно-массовые мероприятия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59566B8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CC8BD"/>
              <w:right w:val="nil"/>
            </w:tcBorders>
            <w:shd w:val="clear" w:color="auto" w:fill="auto"/>
            <w:hideMark/>
          </w:tcPr>
          <w:p w14:paraId="7F929847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5E8CA50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1 129 262,00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CC8BD"/>
              <w:right w:val="single" w:sz="8" w:space="0" w:color="auto"/>
            </w:tcBorders>
            <w:shd w:val="clear" w:color="auto" w:fill="auto"/>
            <w:hideMark/>
          </w:tcPr>
          <w:p w14:paraId="3EA635E8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96ECCC4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1 129 262,00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CC8BD"/>
              <w:right w:val="single" w:sz="8" w:space="0" w:color="auto"/>
            </w:tcBorders>
            <w:shd w:val="clear" w:color="auto" w:fill="auto"/>
            <w:hideMark/>
          </w:tcPr>
          <w:p w14:paraId="7AB2399D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1583E" w:rsidRPr="00F1583E" w14:paraId="20852087" w14:textId="77777777" w:rsidTr="00F83DB4">
        <w:trPr>
          <w:trHeight w:val="240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CC8BD"/>
            </w:tcBorders>
            <w:shd w:val="clear" w:color="auto" w:fill="auto"/>
            <w:hideMark/>
          </w:tcPr>
          <w:p w14:paraId="562C0D87" w14:textId="77777777" w:rsidR="00F1583E" w:rsidRPr="00F1583E" w:rsidRDefault="00F1583E" w:rsidP="00F1583E">
            <w:pPr>
              <w:ind w:firstLineChars="200" w:firstLine="360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Членские взносы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4" w:space="0" w:color="ACC8BD"/>
            </w:tcBorders>
            <w:shd w:val="clear" w:color="auto" w:fill="auto"/>
            <w:hideMark/>
          </w:tcPr>
          <w:p w14:paraId="730FD29A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410F40A0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CC8BD"/>
            </w:tcBorders>
            <w:shd w:val="clear" w:color="auto" w:fill="auto"/>
            <w:hideMark/>
          </w:tcPr>
          <w:p w14:paraId="012F1C83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14:paraId="07656DAA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2 137 789,69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CC8BD"/>
            </w:tcBorders>
            <w:shd w:val="clear" w:color="auto" w:fill="auto"/>
            <w:hideMark/>
          </w:tcPr>
          <w:p w14:paraId="592CBC58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425A0B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  <w:r w:rsidRPr="00F1583E">
              <w:rPr>
                <w:rFonts w:ascii="Arial" w:hAnsi="Arial" w:cs="Arial"/>
                <w:sz w:val="18"/>
                <w:szCs w:val="18"/>
              </w:rPr>
              <w:t>2 137 789,69</w:t>
            </w:r>
          </w:p>
        </w:tc>
      </w:tr>
      <w:tr w:rsidR="00F1583E" w:rsidRPr="00F1583E" w14:paraId="6DC76289" w14:textId="77777777" w:rsidTr="00F83DB4">
        <w:trPr>
          <w:trHeight w:val="228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DAE4A" w14:textId="77777777" w:rsidR="00F1583E" w:rsidRPr="00F1583E" w:rsidRDefault="00F1583E" w:rsidP="00F1583E">
            <w:pPr>
              <w:jc w:val="right"/>
              <w:outlineLvl w:val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41F28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C05F1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CC22B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1E0BC" w14:textId="77777777" w:rsidR="00F1583E" w:rsidRPr="00F1583E" w:rsidRDefault="00F1583E" w:rsidP="00F1583E">
            <w:pPr>
              <w:rPr>
                <w:rFonts w:ascii="Arial" w:hAnsi="Arial" w:cs="Arial"/>
                <w:sz w:val="16"/>
                <w:szCs w:val="16"/>
              </w:rPr>
            </w:pPr>
            <w:r w:rsidRPr="00F1583E">
              <w:rPr>
                <w:rFonts w:ascii="Arial" w:hAnsi="Arial" w:cs="Arial"/>
                <w:sz w:val="16"/>
                <w:szCs w:val="16"/>
              </w:rPr>
              <w:t>остаток изначальный плюс текущие взносы</w:t>
            </w:r>
          </w:p>
        </w:tc>
      </w:tr>
      <w:tr w:rsidR="00F1583E" w:rsidRPr="00F1583E" w14:paraId="6B16F163" w14:textId="77777777" w:rsidTr="00F83DB4">
        <w:trPr>
          <w:trHeight w:val="228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C2499" w14:textId="77777777" w:rsidR="00F1583E" w:rsidRPr="00F1583E" w:rsidRDefault="00F1583E" w:rsidP="00F158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4BAC0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D484A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B387E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30C1F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4CCA4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B7F15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</w:tr>
      <w:tr w:rsidR="00F1583E" w:rsidRPr="00F1583E" w14:paraId="7123FFA9" w14:textId="77777777" w:rsidTr="00F83DB4">
        <w:trPr>
          <w:trHeight w:val="228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75BF9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05DB6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7EB6E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FAC68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5FCA2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98739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594A4" w14:textId="77777777" w:rsidR="00F1583E" w:rsidRPr="00F1583E" w:rsidRDefault="00F1583E" w:rsidP="00F1583E">
            <w:pPr>
              <w:rPr>
                <w:sz w:val="20"/>
                <w:szCs w:val="20"/>
              </w:rPr>
            </w:pPr>
          </w:p>
        </w:tc>
      </w:tr>
    </w:tbl>
    <w:p w14:paraId="7BBCE87F" w14:textId="77777777" w:rsidR="00C43CA2" w:rsidRPr="00F416A7" w:rsidRDefault="00211D68" w:rsidP="00F416A7">
      <w:pPr>
        <w:spacing w:line="360" w:lineRule="auto"/>
        <w:ind w:firstLine="708"/>
        <w:jc w:val="both"/>
        <w:rPr>
          <w:sz w:val="28"/>
          <w:szCs w:val="28"/>
        </w:rPr>
      </w:pPr>
      <w:r w:rsidRPr="00F416A7">
        <w:rPr>
          <w:sz w:val="28"/>
          <w:szCs w:val="28"/>
        </w:rPr>
        <w:t>Как видно из цифр поступление членских профвзносов происходит стабильно.</w:t>
      </w:r>
    </w:p>
    <w:p w14:paraId="19303E5C" w14:textId="77777777" w:rsidR="002A6EB6" w:rsidRPr="00F416A7" w:rsidRDefault="00211D68" w:rsidP="00C43CA2">
      <w:pPr>
        <w:spacing w:line="360" w:lineRule="auto"/>
        <w:ind w:firstLine="708"/>
        <w:rPr>
          <w:sz w:val="28"/>
          <w:szCs w:val="28"/>
        </w:rPr>
      </w:pPr>
      <w:r w:rsidRPr="00F416A7">
        <w:rPr>
          <w:sz w:val="28"/>
          <w:szCs w:val="28"/>
        </w:rPr>
        <w:t>Смета доходов и расходов райкома профсоюза, изменения и дополнения, исполнение сметы утверждается на заседании президиума райкома профсоюза на основании решения пленума райкома профсоюза о делегировании данных полномочий.</w:t>
      </w:r>
    </w:p>
    <w:p w14:paraId="6CA816BF" w14:textId="77777777" w:rsidR="009A10F8" w:rsidRPr="00F416A7" w:rsidRDefault="00211D68" w:rsidP="009A10F8">
      <w:pPr>
        <w:spacing w:line="360" w:lineRule="auto"/>
        <w:jc w:val="both"/>
        <w:rPr>
          <w:sz w:val="28"/>
          <w:szCs w:val="28"/>
        </w:rPr>
      </w:pPr>
      <w:r w:rsidRPr="00F416A7">
        <w:rPr>
          <w:sz w:val="28"/>
          <w:szCs w:val="28"/>
        </w:rPr>
        <w:t>Информация по консолидированному бюджету ежегодно докладывается на пленуме райкома профсоюза.</w:t>
      </w:r>
    </w:p>
    <w:p w14:paraId="077D920E" w14:textId="77777777" w:rsidR="00211D68" w:rsidRPr="00F416A7" w:rsidRDefault="00211D68" w:rsidP="009A10F8">
      <w:pPr>
        <w:spacing w:line="360" w:lineRule="auto"/>
        <w:ind w:firstLine="708"/>
        <w:jc w:val="both"/>
        <w:rPr>
          <w:sz w:val="28"/>
          <w:szCs w:val="28"/>
        </w:rPr>
      </w:pPr>
      <w:r w:rsidRPr="00F416A7">
        <w:rPr>
          <w:sz w:val="28"/>
          <w:szCs w:val="28"/>
        </w:rPr>
        <w:lastRenderedPageBreak/>
        <w:t>Сметы доходов и расходов первичных профсоюзных организаций и их исполнение утверждаются на заседаниях соответствующих организаций.</w:t>
      </w:r>
    </w:p>
    <w:p w14:paraId="58BD04E8" w14:textId="1096E177" w:rsidR="009A10F8" w:rsidRPr="00F83DB4" w:rsidRDefault="00211D68" w:rsidP="00F83DB4">
      <w:pPr>
        <w:spacing w:line="360" w:lineRule="auto"/>
        <w:ind w:firstLine="708"/>
        <w:jc w:val="both"/>
        <w:rPr>
          <w:sz w:val="28"/>
          <w:szCs w:val="28"/>
        </w:rPr>
      </w:pPr>
      <w:r w:rsidRPr="00F416A7">
        <w:rPr>
          <w:sz w:val="28"/>
          <w:szCs w:val="28"/>
        </w:rPr>
        <w:t>Целевые показатели расходования профсоюзного бюджета по приоритетным направлениям деятельности Профсоюза характеризуются следующим образом. Согласно представленной отчетности (в рублях):</w:t>
      </w:r>
    </w:p>
    <w:p w14:paraId="66721723" w14:textId="77777777" w:rsidR="00211D68" w:rsidRPr="00F416A7" w:rsidRDefault="00211D68" w:rsidP="00211D68">
      <w:pPr>
        <w:spacing w:before="100" w:beforeAutospacing="1" w:after="100" w:afterAutospacing="1" w:line="360" w:lineRule="auto"/>
        <w:jc w:val="center"/>
        <w:rPr>
          <w:b/>
          <w:sz w:val="28"/>
          <w:szCs w:val="28"/>
        </w:rPr>
      </w:pPr>
      <w:r w:rsidRPr="00F416A7">
        <w:rPr>
          <w:b/>
          <w:sz w:val="28"/>
          <w:szCs w:val="28"/>
        </w:rPr>
        <w:t>Контрольно – ревизионная деятельность.</w:t>
      </w:r>
    </w:p>
    <w:p w14:paraId="41EE9845" w14:textId="77777777" w:rsidR="00211D68" w:rsidRPr="00F416A7" w:rsidRDefault="00211D68" w:rsidP="009A10F8">
      <w:pPr>
        <w:spacing w:before="100" w:beforeAutospacing="1" w:after="100" w:afterAutospacing="1" w:line="360" w:lineRule="auto"/>
        <w:ind w:firstLine="708"/>
        <w:jc w:val="both"/>
        <w:rPr>
          <w:sz w:val="28"/>
          <w:szCs w:val="28"/>
        </w:rPr>
      </w:pPr>
      <w:r w:rsidRPr="00F416A7">
        <w:rPr>
          <w:sz w:val="28"/>
          <w:szCs w:val="28"/>
        </w:rPr>
        <w:t>В соответствии с Уставом Профсоюза для осуществления контроля за финансово – хозяйствен</w:t>
      </w:r>
      <w:r w:rsidR="000D10F5" w:rsidRPr="00F416A7">
        <w:rPr>
          <w:sz w:val="28"/>
          <w:szCs w:val="28"/>
        </w:rPr>
        <w:t>ной деятельностью Весёловской</w:t>
      </w:r>
      <w:r w:rsidRPr="00F416A7">
        <w:rPr>
          <w:sz w:val="28"/>
          <w:szCs w:val="28"/>
        </w:rPr>
        <w:t xml:space="preserve"> орга</w:t>
      </w:r>
      <w:r w:rsidR="000D10F5" w:rsidRPr="00F416A7">
        <w:rPr>
          <w:sz w:val="28"/>
          <w:szCs w:val="28"/>
        </w:rPr>
        <w:t xml:space="preserve">низации </w:t>
      </w:r>
      <w:r w:rsidR="00476DBC" w:rsidRPr="00F416A7">
        <w:rPr>
          <w:sz w:val="28"/>
          <w:szCs w:val="28"/>
        </w:rPr>
        <w:t>профсоюза создана</w:t>
      </w:r>
      <w:r w:rsidRPr="00F416A7">
        <w:rPr>
          <w:sz w:val="28"/>
          <w:szCs w:val="28"/>
        </w:rPr>
        <w:t xml:space="preserve"> </w:t>
      </w:r>
      <w:r w:rsidR="000D10F5" w:rsidRPr="00F416A7">
        <w:rPr>
          <w:sz w:val="28"/>
          <w:szCs w:val="28"/>
        </w:rPr>
        <w:t xml:space="preserve">и действует </w:t>
      </w:r>
      <w:r w:rsidRPr="00F416A7">
        <w:rPr>
          <w:sz w:val="28"/>
          <w:szCs w:val="28"/>
        </w:rPr>
        <w:t>контрольно – ревизионная комиссия в составе трех человек. Возглавляет комиссию</w:t>
      </w:r>
      <w:r w:rsidR="000D10F5" w:rsidRPr="00F416A7">
        <w:rPr>
          <w:sz w:val="28"/>
          <w:szCs w:val="28"/>
        </w:rPr>
        <w:t xml:space="preserve"> Зименко И.В</w:t>
      </w:r>
      <w:r w:rsidRPr="00F416A7">
        <w:rPr>
          <w:sz w:val="28"/>
          <w:szCs w:val="28"/>
        </w:rPr>
        <w:t xml:space="preserve">. Комиссия проводит заседания </w:t>
      </w:r>
      <w:r w:rsidR="00476DBC" w:rsidRPr="00F416A7">
        <w:rPr>
          <w:sz w:val="28"/>
          <w:szCs w:val="28"/>
        </w:rPr>
        <w:t>один раз</w:t>
      </w:r>
      <w:r w:rsidRPr="00F416A7">
        <w:rPr>
          <w:sz w:val="28"/>
          <w:szCs w:val="28"/>
        </w:rPr>
        <w:t xml:space="preserve"> в год. Ревизия финансово – хозяйственной деятельности райкома профсоюза проводится ежегодно районной ревизионной комиссией</w:t>
      </w:r>
    </w:p>
    <w:p w14:paraId="795460E3" w14:textId="77777777" w:rsidR="00211D68" w:rsidRPr="00F416A7" w:rsidRDefault="00211D68" w:rsidP="009A10F8">
      <w:pPr>
        <w:spacing w:line="360" w:lineRule="auto"/>
        <w:jc w:val="center"/>
        <w:rPr>
          <w:b/>
          <w:sz w:val="28"/>
          <w:szCs w:val="28"/>
        </w:rPr>
      </w:pPr>
      <w:r w:rsidRPr="00F416A7">
        <w:rPr>
          <w:b/>
          <w:sz w:val="28"/>
          <w:szCs w:val="28"/>
        </w:rPr>
        <w:t>Задачи на ближайшую перспективу:</w:t>
      </w:r>
    </w:p>
    <w:p w14:paraId="3515CBCB" w14:textId="77777777" w:rsidR="009A10F8" w:rsidRPr="00F416A7" w:rsidRDefault="00211D68" w:rsidP="009A10F8">
      <w:pPr>
        <w:spacing w:line="360" w:lineRule="auto"/>
        <w:ind w:firstLine="708"/>
        <w:jc w:val="both"/>
        <w:rPr>
          <w:sz w:val="28"/>
          <w:szCs w:val="28"/>
        </w:rPr>
      </w:pPr>
      <w:r w:rsidRPr="00F416A7">
        <w:rPr>
          <w:sz w:val="28"/>
          <w:szCs w:val="28"/>
        </w:rPr>
        <w:t xml:space="preserve">Добиться четкой системы удержания </w:t>
      </w:r>
      <w:proofErr w:type="gramStart"/>
      <w:r w:rsidRPr="00F416A7">
        <w:rPr>
          <w:sz w:val="28"/>
          <w:szCs w:val="28"/>
        </w:rPr>
        <w:t>и  своевременного</w:t>
      </w:r>
      <w:proofErr w:type="gramEnd"/>
      <w:r w:rsidRPr="00F416A7">
        <w:rPr>
          <w:sz w:val="28"/>
          <w:szCs w:val="28"/>
        </w:rPr>
        <w:t xml:space="preserve"> перечисления профсоюзных взносов централизованной бухгалтерий, обслуживающий образовательные учреждения. Проблема пока есть.</w:t>
      </w:r>
    </w:p>
    <w:p w14:paraId="2037F0CE" w14:textId="77777777" w:rsidR="00211D68" w:rsidRPr="00F416A7" w:rsidRDefault="00211D68" w:rsidP="009A10F8">
      <w:pPr>
        <w:spacing w:line="360" w:lineRule="auto"/>
        <w:ind w:firstLine="708"/>
        <w:jc w:val="both"/>
        <w:rPr>
          <w:sz w:val="28"/>
          <w:szCs w:val="28"/>
        </w:rPr>
      </w:pPr>
      <w:r w:rsidRPr="00F416A7">
        <w:rPr>
          <w:sz w:val="28"/>
          <w:szCs w:val="28"/>
        </w:rPr>
        <w:t>Продолжить работу по рациональному расходованию средств профбюджета, по привлечению средств на выполнение уставных задач через партнеров и другие формы.</w:t>
      </w:r>
    </w:p>
    <w:sectPr w:rsidR="00211D68" w:rsidRPr="00F416A7" w:rsidSect="004214E7">
      <w:pgSz w:w="11906" w:h="16838"/>
      <w:pgMar w:top="567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B7AA2"/>
    <w:multiLevelType w:val="hybridMultilevel"/>
    <w:tmpl w:val="D6369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939B0"/>
    <w:multiLevelType w:val="hybridMultilevel"/>
    <w:tmpl w:val="CD2A6EB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4BD6EE0"/>
    <w:multiLevelType w:val="hybridMultilevel"/>
    <w:tmpl w:val="903E222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562E7"/>
    <w:multiLevelType w:val="hybridMultilevel"/>
    <w:tmpl w:val="61CA1D6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32BA5"/>
    <w:multiLevelType w:val="hybridMultilevel"/>
    <w:tmpl w:val="16A878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783617"/>
    <w:multiLevelType w:val="hybridMultilevel"/>
    <w:tmpl w:val="881E8A16"/>
    <w:lvl w:ilvl="0" w:tplc="0419000D">
      <w:start w:val="1"/>
      <w:numFmt w:val="bullet"/>
      <w:lvlText w:val="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04FD3"/>
    <w:multiLevelType w:val="hybridMultilevel"/>
    <w:tmpl w:val="2DD46EE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1AF55117"/>
    <w:multiLevelType w:val="hybridMultilevel"/>
    <w:tmpl w:val="6FFEB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3674DD"/>
    <w:multiLevelType w:val="hybridMultilevel"/>
    <w:tmpl w:val="0DF24D34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291C4103"/>
    <w:multiLevelType w:val="hybridMultilevel"/>
    <w:tmpl w:val="8F4A6D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577ABA"/>
    <w:multiLevelType w:val="hybridMultilevel"/>
    <w:tmpl w:val="EAC4E21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8CB1352"/>
    <w:multiLevelType w:val="multilevel"/>
    <w:tmpl w:val="A3CC5894"/>
    <w:lvl w:ilvl="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9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1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97" w:hanging="2160"/>
      </w:pPr>
      <w:rPr>
        <w:rFonts w:hint="default"/>
      </w:rPr>
    </w:lvl>
  </w:abstractNum>
  <w:abstractNum w:abstractNumId="12" w15:restartNumberingAfterBreak="0">
    <w:nsid w:val="3976290E"/>
    <w:multiLevelType w:val="hybridMultilevel"/>
    <w:tmpl w:val="4DCCD8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6952D2"/>
    <w:multiLevelType w:val="hybridMultilevel"/>
    <w:tmpl w:val="58D8C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4445E5"/>
    <w:multiLevelType w:val="hybridMultilevel"/>
    <w:tmpl w:val="6B22749E"/>
    <w:lvl w:ilvl="0" w:tplc="04190003">
      <w:start w:val="1"/>
      <w:numFmt w:val="bullet"/>
      <w:lvlText w:val="o"/>
      <w:lvlJc w:val="left"/>
      <w:pPr>
        <w:ind w:left="4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 w15:restartNumberingAfterBreak="0">
    <w:nsid w:val="4F4C4BCE"/>
    <w:multiLevelType w:val="hybridMultilevel"/>
    <w:tmpl w:val="BE1CB5EA"/>
    <w:lvl w:ilvl="0" w:tplc="04190003">
      <w:start w:val="1"/>
      <w:numFmt w:val="bullet"/>
      <w:lvlText w:val="o"/>
      <w:lvlJc w:val="left"/>
      <w:pPr>
        <w:ind w:left="4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585C19BB"/>
    <w:multiLevelType w:val="hybridMultilevel"/>
    <w:tmpl w:val="BED0B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6800EB"/>
    <w:multiLevelType w:val="hybridMultilevel"/>
    <w:tmpl w:val="D4E87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7834CA"/>
    <w:multiLevelType w:val="multilevel"/>
    <w:tmpl w:val="DEA60842"/>
    <w:lvl w:ilvl="0">
      <w:start w:val="1"/>
      <w:numFmt w:val="decimal"/>
      <w:lvlText w:val="%1."/>
      <w:lvlJc w:val="left"/>
      <w:pPr>
        <w:ind w:left="1034" w:hanging="375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37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9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5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19" w:hanging="2160"/>
      </w:pPr>
      <w:rPr>
        <w:rFonts w:hint="default"/>
      </w:rPr>
    </w:lvl>
  </w:abstractNum>
  <w:abstractNum w:abstractNumId="19" w15:restartNumberingAfterBreak="0">
    <w:nsid w:val="6ACB402C"/>
    <w:multiLevelType w:val="hybridMultilevel"/>
    <w:tmpl w:val="56C8929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6CD7549E"/>
    <w:multiLevelType w:val="hybridMultilevel"/>
    <w:tmpl w:val="11180632"/>
    <w:lvl w:ilvl="0" w:tplc="04190003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71580C35"/>
    <w:multiLevelType w:val="hybridMultilevel"/>
    <w:tmpl w:val="16EC9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C56B5C"/>
    <w:multiLevelType w:val="hybridMultilevel"/>
    <w:tmpl w:val="0F9A0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B67F39"/>
    <w:multiLevelType w:val="hybridMultilevel"/>
    <w:tmpl w:val="1C040F6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4D67"/>
    <w:multiLevelType w:val="hybridMultilevel"/>
    <w:tmpl w:val="C5E8D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6"/>
  </w:num>
  <w:num w:numId="5">
    <w:abstractNumId w:val="22"/>
  </w:num>
  <w:num w:numId="6">
    <w:abstractNumId w:val="21"/>
  </w:num>
  <w:num w:numId="7">
    <w:abstractNumId w:val="18"/>
  </w:num>
  <w:num w:numId="8">
    <w:abstractNumId w:val="4"/>
  </w:num>
  <w:num w:numId="9">
    <w:abstractNumId w:val="5"/>
  </w:num>
  <w:num w:numId="10">
    <w:abstractNumId w:val="0"/>
  </w:num>
  <w:num w:numId="11">
    <w:abstractNumId w:val="3"/>
  </w:num>
  <w:num w:numId="12">
    <w:abstractNumId w:val="20"/>
  </w:num>
  <w:num w:numId="13">
    <w:abstractNumId w:val="12"/>
  </w:num>
  <w:num w:numId="14">
    <w:abstractNumId w:val="2"/>
  </w:num>
  <w:num w:numId="15">
    <w:abstractNumId w:val="15"/>
  </w:num>
  <w:num w:numId="16">
    <w:abstractNumId w:val="24"/>
  </w:num>
  <w:num w:numId="17">
    <w:abstractNumId w:val="7"/>
  </w:num>
  <w:num w:numId="18">
    <w:abstractNumId w:val="14"/>
  </w:num>
  <w:num w:numId="19">
    <w:abstractNumId w:val="23"/>
  </w:num>
  <w:num w:numId="20">
    <w:abstractNumId w:val="13"/>
  </w:num>
  <w:num w:numId="21">
    <w:abstractNumId w:val="11"/>
  </w:num>
  <w:num w:numId="22">
    <w:abstractNumId w:val="1"/>
  </w:num>
  <w:num w:numId="23">
    <w:abstractNumId w:val="19"/>
  </w:num>
  <w:num w:numId="24">
    <w:abstractNumId w:val="10"/>
  </w:num>
  <w:num w:numId="25">
    <w:abstractNumId w:val="8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4B18"/>
    <w:rsid w:val="00077951"/>
    <w:rsid w:val="0009488A"/>
    <w:rsid w:val="000A3B72"/>
    <w:rsid w:val="000C558F"/>
    <w:rsid w:val="000D10F5"/>
    <w:rsid w:val="00106259"/>
    <w:rsid w:val="00112A9D"/>
    <w:rsid w:val="00120A98"/>
    <w:rsid w:val="00136C56"/>
    <w:rsid w:val="0014338C"/>
    <w:rsid w:val="00166ADC"/>
    <w:rsid w:val="00180A42"/>
    <w:rsid w:val="0018538C"/>
    <w:rsid w:val="00190A53"/>
    <w:rsid w:val="001B46EC"/>
    <w:rsid w:val="001C3AE2"/>
    <w:rsid w:val="001E0B9D"/>
    <w:rsid w:val="001F4086"/>
    <w:rsid w:val="002042A9"/>
    <w:rsid w:val="00211D68"/>
    <w:rsid w:val="00250BB6"/>
    <w:rsid w:val="00255C41"/>
    <w:rsid w:val="002605D3"/>
    <w:rsid w:val="00263842"/>
    <w:rsid w:val="00265759"/>
    <w:rsid w:val="0027469D"/>
    <w:rsid w:val="002837AD"/>
    <w:rsid w:val="002A28BB"/>
    <w:rsid w:val="002A6EB6"/>
    <w:rsid w:val="002F1B1D"/>
    <w:rsid w:val="003318F6"/>
    <w:rsid w:val="00331973"/>
    <w:rsid w:val="00360B02"/>
    <w:rsid w:val="0036699C"/>
    <w:rsid w:val="003B5CDF"/>
    <w:rsid w:val="003C4339"/>
    <w:rsid w:val="003D4BB3"/>
    <w:rsid w:val="003F250B"/>
    <w:rsid w:val="004214E7"/>
    <w:rsid w:val="004339FB"/>
    <w:rsid w:val="00441971"/>
    <w:rsid w:val="00470124"/>
    <w:rsid w:val="00476DBC"/>
    <w:rsid w:val="00496926"/>
    <w:rsid w:val="004F425B"/>
    <w:rsid w:val="00511BCC"/>
    <w:rsid w:val="00512F20"/>
    <w:rsid w:val="00542783"/>
    <w:rsid w:val="00545366"/>
    <w:rsid w:val="0054544B"/>
    <w:rsid w:val="005672B3"/>
    <w:rsid w:val="005A0467"/>
    <w:rsid w:val="005A15AB"/>
    <w:rsid w:val="005A2DA5"/>
    <w:rsid w:val="005A67AD"/>
    <w:rsid w:val="005C6E51"/>
    <w:rsid w:val="005D14D8"/>
    <w:rsid w:val="005D7864"/>
    <w:rsid w:val="005E57B7"/>
    <w:rsid w:val="005F604D"/>
    <w:rsid w:val="0060796F"/>
    <w:rsid w:val="0061308D"/>
    <w:rsid w:val="0062579B"/>
    <w:rsid w:val="00635847"/>
    <w:rsid w:val="006621C4"/>
    <w:rsid w:val="00670510"/>
    <w:rsid w:val="00671EC9"/>
    <w:rsid w:val="00684C61"/>
    <w:rsid w:val="006B551C"/>
    <w:rsid w:val="006C62E6"/>
    <w:rsid w:val="006E4617"/>
    <w:rsid w:val="006F683A"/>
    <w:rsid w:val="00721215"/>
    <w:rsid w:val="00763DF3"/>
    <w:rsid w:val="007651DD"/>
    <w:rsid w:val="00771212"/>
    <w:rsid w:val="00772AE3"/>
    <w:rsid w:val="00797E4E"/>
    <w:rsid w:val="007A6243"/>
    <w:rsid w:val="007C5A52"/>
    <w:rsid w:val="007E14D9"/>
    <w:rsid w:val="00813E99"/>
    <w:rsid w:val="008219E3"/>
    <w:rsid w:val="00837391"/>
    <w:rsid w:val="008547D3"/>
    <w:rsid w:val="00866315"/>
    <w:rsid w:val="0087299B"/>
    <w:rsid w:val="0087562A"/>
    <w:rsid w:val="008A6459"/>
    <w:rsid w:val="008C6C12"/>
    <w:rsid w:val="008D1080"/>
    <w:rsid w:val="008E2561"/>
    <w:rsid w:val="0094354D"/>
    <w:rsid w:val="009A10F8"/>
    <w:rsid w:val="009B49ED"/>
    <w:rsid w:val="009F0C26"/>
    <w:rsid w:val="00A205B6"/>
    <w:rsid w:val="00A22AD6"/>
    <w:rsid w:val="00A33B35"/>
    <w:rsid w:val="00A7503E"/>
    <w:rsid w:val="00AD44C5"/>
    <w:rsid w:val="00AD6FA3"/>
    <w:rsid w:val="00AE0B6E"/>
    <w:rsid w:val="00B02104"/>
    <w:rsid w:val="00B1513A"/>
    <w:rsid w:val="00B40EB0"/>
    <w:rsid w:val="00B566CF"/>
    <w:rsid w:val="00B672A1"/>
    <w:rsid w:val="00B67977"/>
    <w:rsid w:val="00B93BBA"/>
    <w:rsid w:val="00BC5C14"/>
    <w:rsid w:val="00BE7A9D"/>
    <w:rsid w:val="00C10EA5"/>
    <w:rsid w:val="00C15B21"/>
    <w:rsid w:val="00C2760E"/>
    <w:rsid w:val="00C43CA2"/>
    <w:rsid w:val="00C44B18"/>
    <w:rsid w:val="00CA6CEA"/>
    <w:rsid w:val="00CC13C0"/>
    <w:rsid w:val="00CC23BE"/>
    <w:rsid w:val="00CF19E1"/>
    <w:rsid w:val="00D30439"/>
    <w:rsid w:val="00D6140F"/>
    <w:rsid w:val="00D634AE"/>
    <w:rsid w:val="00D97781"/>
    <w:rsid w:val="00D97A05"/>
    <w:rsid w:val="00DC1F76"/>
    <w:rsid w:val="00DD0D5E"/>
    <w:rsid w:val="00DE3910"/>
    <w:rsid w:val="00E06A0F"/>
    <w:rsid w:val="00E37E39"/>
    <w:rsid w:val="00E404AD"/>
    <w:rsid w:val="00E54EBD"/>
    <w:rsid w:val="00E6109E"/>
    <w:rsid w:val="00E65EB9"/>
    <w:rsid w:val="00EE6D2B"/>
    <w:rsid w:val="00F10237"/>
    <w:rsid w:val="00F118EE"/>
    <w:rsid w:val="00F1583E"/>
    <w:rsid w:val="00F228E6"/>
    <w:rsid w:val="00F32D8B"/>
    <w:rsid w:val="00F416A7"/>
    <w:rsid w:val="00F73D75"/>
    <w:rsid w:val="00F83DB4"/>
    <w:rsid w:val="00FA19FA"/>
    <w:rsid w:val="00FD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56DD9"/>
  <w15:docId w15:val="{35AC4EE3-D034-49B2-AE6F-55613AC77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51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04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79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96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B67977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AD6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0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E74DB-8BD1-491E-9D08-4CAB73140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</Pages>
  <Words>2192</Words>
  <Characters>12495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АЛЬБЕРТ</dc:creator>
  <cp:lastModifiedBy>Галина Евдокимова</cp:lastModifiedBy>
  <cp:revision>19</cp:revision>
  <dcterms:created xsi:type="dcterms:W3CDTF">2021-03-18T09:23:00Z</dcterms:created>
  <dcterms:modified xsi:type="dcterms:W3CDTF">2025-05-27T11:25:00Z</dcterms:modified>
</cp:coreProperties>
</file>